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F2D0" w14:textId="6D84CC98" w:rsidR="00177852" w:rsidRPr="009D0F20" w:rsidRDefault="000F71E3" w:rsidP="00A773EF">
      <w:pPr>
        <w:rPr>
          <w:rFonts w:ascii="Arial Black" w:hAnsi="Arial Black"/>
          <w:i/>
          <w:iCs/>
          <w:sz w:val="32"/>
          <w:szCs w:val="32"/>
          <w:highlight w:val="yellow"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D27D5E" wp14:editId="1AA9DEDA">
                <wp:simplePos x="0" y="0"/>
                <wp:positionH relativeFrom="page">
                  <wp:align>right</wp:align>
                </wp:positionH>
                <wp:positionV relativeFrom="paragraph">
                  <wp:posOffset>-205740</wp:posOffset>
                </wp:positionV>
                <wp:extent cx="7559040" cy="411480"/>
                <wp:effectExtent l="0" t="0" r="3810" b="7620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411480"/>
                          <a:chOff x="0" y="0"/>
                          <a:chExt cx="7559040" cy="388620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904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8F88D" w14:textId="14DA1C55" w:rsidR="00A773EF" w:rsidRPr="00A773EF" w:rsidRDefault="00A773EF" w:rsidP="00A773EF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bookmarkStart w:id="0" w:name="_Hlk83061520"/>
                              <w:bookmarkEnd w:id="0"/>
                              <w:r w:rsidRPr="00A773E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1 - IDENTIFICAÇÃO DO PRODUTO E DA</w:t>
                              </w:r>
                              <w:r w:rsidRPr="00A773EF">
                                <w:rPr>
                                  <w:rFonts w:ascii="Arial Black" w:hAnsi="Arial Black"/>
                                  <w:color w:val="FFFFFF" w:themeColor="background1"/>
                                  <w:spacing w:val="-8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773EF"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EMPRESA</w:t>
                              </w:r>
                            </w:p>
                            <w:p w14:paraId="0D6665C5" w14:textId="32C10702" w:rsidR="00A773EF" w:rsidRDefault="00A773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27D5E" id="Agrupar 21" o:spid="_x0000_s1026" style="position:absolute;margin-left:544pt;margin-top:-16.2pt;width:595.2pt;height:32.4pt;z-index:251660288;mso-position-horizontal:right;mso-position-horizontal-relative:page;mso-width-relative:margin;mso-height-relative:margin" coordsize="7559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">
                <v:rect id="Retângulo 13" o:spid="_x0000_s1027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" fillcolor="#2f5496 [24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7559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298F88D" w14:textId="14DA1C55" w:rsidR="00A773EF" w:rsidRPr="00A773EF" w:rsidRDefault="00A773EF" w:rsidP="00A773EF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</w:pPr>
                        <w:bookmarkStart w:id="1" w:name="_Hlk83061520"/>
                        <w:bookmarkEnd w:id="1"/>
                        <w:r w:rsidRPr="00A773E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1 - IDENTIFICAÇÃO DO PRODUTO E DA</w:t>
                        </w:r>
                        <w:r w:rsidRPr="00A773EF">
                          <w:rPr>
                            <w:rFonts w:ascii="Arial Black" w:hAnsi="Arial Black"/>
                            <w:color w:val="FFFFFF" w:themeColor="background1"/>
                            <w:spacing w:val="-8"/>
                            <w:sz w:val="32"/>
                            <w:szCs w:val="32"/>
                          </w:rPr>
                          <w:t xml:space="preserve"> </w:t>
                        </w:r>
                        <w:r w:rsidRPr="00A773EF"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EMPRESA</w:t>
                        </w:r>
                      </w:p>
                      <w:p w14:paraId="0D6665C5" w14:textId="32C10702" w:rsidR="00A773EF" w:rsidRDefault="00A773EF"/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elacomgrade"/>
        <w:tblW w:w="1106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7938"/>
      </w:tblGrid>
      <w:tr w:rsidR="00177852" w:rsidRPr="000737B2" w14:paraId="693BE10E" w14:textId="77777777" w:rsidTr="000F71E3">
        <w:tc>
          <w:tcPr>
            <w:tcW w:w="3125" w:type="dxa"/>
          </w:tcPr>
          <w:p w14:paraId="62A61A4C" w14:textId="77777777" w:rsidR="00177852" w:rsidRPr="000F71E3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0F71E3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1.1 Identificação do Produto</w:t>
            </w:r>
          </w:p>
          <w:p w14:paraId="7FAB72A4" w14:textId="77777777" w:rsidR="00177852" w:rsidRPr="000F71E3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F59F5E9" w14:textId="01B5B156" w:rsidR="00177852" w:rsidRPr="006C07EF" w:rsidRDefault="00B35C20" w:rsidP="006C07EF">
            <w:pPr>
              <w:pStyle w:val="Corpodetexto"/>
              <w:tabs>
                <w:tab w:val="left" w:pos="851"/>
              </w:tabs>
              <w:spacing w:line="360" w:lineRule="auto"/>
              <w:ind w:left="1029" w:right="179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Sinergy Paint Spray Coating</w:t>
            </w:r>
          </w:p>
        </w:tc>
      </w:tr>
      <w:tr w:rsidR="00177852" w14:paraId="7851CEBF" w14:textId="77777777" w:rsidTr="000F71E3">
        <w:tc>
          <w:tcPr>
            <w:tcW w:w="3125" w:type="dxa"/>
          </w:tcPr>
          <w:p w14:paraId="34A04573" w14:textId="77777777" w:rsidR="00177852" w:rsidRPr="000F71E3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0F71E3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1.2 Aplicação do Produto</w:t>
            </w:r>
          </w:p>
          <w:p w14:paraId="354B07BA" w14:textId="77777777" w:rsidR="00177852" w:rsidRPr="000F71E3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5D91E5A" w14:textId="11E4C157" w:rsidR="00AE1CCD" w:rsidRDefault="00B35C20" w:rsidP="00AE1CCD">
            <w:pPr>
              <w:pStyle w:val="Corpodetexto"/>
              <w:tabs>
                <w:tab w:val="left" w:pos="851"/>
              </w:tabs>
              <w:spacing w:line="360" w:lineRule="auto"/>
              <w:ind w:left="1026" w:right="32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Sinergy é um coating spray para pintura de automóveis de fácil aplicação que protege a pintura por até 12 meses. O produto traz a nanotecnologia exclusiva da Vonixx, </w:t>
            </w:r>
            <w:r w:rsidRPr="00B35C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CARBOSILOXY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onde o elemento químico carbono age em sinergia com o silício para formar um filme resistente e super hidrofóbico. O produto reduz atrito, minimizando riscos e promove excelente brilho.</w:t>
            </w:r>
          </w:p>
          <w:p w14:paraId="1A743CEB" w14:textId="53F44709" w:rsidR="00177852" w:rsidRPr="00177852" w:rsidRDefault="00177852" w:rsidP="006C07EF">
            <w:pPr>
              <w:pStyle w:val="Corpodetexto"/>
              <w:tabs>
                <w:tab w:val="left" w:pos="851"/>
              </w:tabs>
              <w:spacing w:line="360" w:lineRule="auto"/>
              <w:ind w:left="1026"/>
              <w:rPr>
                <w:sz w:val="24"/>
                <w:szCs w:val="24"/>
              </w:rPr>
            </w:pPr>
          </w:p>
        </w:tc>
      </w:tr>
      <w:tr w:rsidR="00177852" w14:paraId="36B0AD5E" w14:textId="77777777" w:rsidTr="000F71E3">
        <w:tc>
          <w:tcPr>
            <w:tcW w:w="3125" w:type="dxa"/>
          </w:tcPr>
          <w:p w14:paraId="65A19232" w14:textId="77777777" w:rsidR="00177852" w:rsidRPr="000F71E3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0F71E3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1.3 Identificação da Empresa</w:t>
            </w:r>
          </w:p>
          <w:p w14:paraId="7520B8F3" w14:textId="6206DF8C" w:rsidR="00177852" w:rsidRPr="000F71E3" w:rsidRDefault="000F71E3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 Black" w:hAnsi="Arial Black"/>
                <w:i/>
                <w:i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F2B8339" wp14:editId="095EA128">
                      <wp:simplePos x="0" y="0"/>
                      <wp:positionH relativeFrom="page">
                        <wp:posOffset>-448310</wp:posOffset>
                      </wp:positionH>
                      <wp:positionV relativeFrom="paragraph">
                        <wp:posOffset>1256030</wp:posOffset>
                      </wp:positionV>
                      <wp:extent cx="7559040" cy="411480"/>
                      <wp:effectExtent l="0" t="0" r="3810" b="7620"/>
                      <wp:wrapNone/>
                      <wp:docPr id="22" name="Agrupa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9040" cy="411480"/>
                                <a:chOff x="0" y="0"/>
                                <a:chExt cx="7559040" cy="388620"/>
                              </a:xfrm>
                            </wpg:grpSpPr>
                            <wps:wsp>
                              <wps:cNvPr id="23" name="Retângulo 23"/>
                              <wps:cNvSpPr/>
                              <wps:spPr>
                                <a:xfrm>
                                  <a:off x="0" y="38100"/>
                                  <a:ext cx="75590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90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2EDFD1" w14:textId="7F8CDF19" w:rsidR="000F71E3" w:rsidRDefault="000F71E3" w:rsidP="000F71E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2 – IDENTIFICAÇÃO DE PERIGOS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B8339" id="Agrupar 22" o:spid="_x0000_s1029" style="position:absolute;left:0;text-align:left;margin-left:-35.3pt;margin-top:98.9pt;width:595.2pt;height:32.4pt;z-index:251668480;mso-position-horizontal-relative:page;mso-width-relative:margin;mso-height-relative:margin" coordsize="7559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">
                      <v:rect id="Retângulo 23" o:spid="_x0000_s1030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" fillcolor="#2f5496 [2404]" stroked="f" strokeweight="1pt"/>
                      <v:shape id="_x0000_s1031" type="#_x0000_t202" style="position:absolute;width:7559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3B2EDFD1" w14:textId="7F8CDF19" w:rsidR="000F71E3" w:rsidRDefault="000F71E3" w:rsidP="000F71E3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2 – IDENTIFICAÇÃO DE PERIGOS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938" w:type="dxa"/>
          </w:tcPr>
          <w:p w14:paraId="4739B2D6" w14:textId="4DED1E16" w:rsidR="00177852" w:rsidRPr="00A773EF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ind w:left="1029"/>
              <w:rPr>
                <w:bCs/>
                <w:sz w:val="22"/>
                <w:szCs w:val="22"/>
              </w:rPr>
            </w:pPr>
            <w:r w:rsidRPr="00A773EF">
              <w:rPr>
                <w:bCs/>
                <w:sz w:val="22"/>
                <w:szCs w:val="22"/>
              </w:rPr>
              <w:t>Empresa: EVC Industrial LTDA</w:t>
            </w:r>
          </w:p>
          <w:p w14:paraId="0B8E8C25" w14:textId="126D57A1" w:rsidR="00177852" w:rsidRPr="00A773EF" w:rsidRDefault="00177852" w:rsidP="00177852">
            <w:pPr>
              <w:tabs>
                <w:tab w:val="left" w:pos="851"/>
              </w:tabs>
              <w:spacing w:line="360" w:lineRule="auto"/>
              <w:ind w:left="1029"/>
              <w:rPr>
                <w:bCs/>
              </w:rPr>
            </w:pPr>
            <w:r w:rsidRPr="00A773EF">
              <w:rPr>
                <w:bCs/>
              </w:rPr>
              <w:t>Elaboração: Paulo Henrique Sampaio Nobre.</w:t>
            </w:r>
          </w:p>
          <w:p w14:paraId="76A31718" w14:textId="77777777" w:rsidR="00177852" w:rsidRPr="00A773EF" w:rsidRDefault="00177852" w:rsidP="00177852">
            <w:pPr>
              <w:tabs>
                <w:tab w:val="left" w:pos="851"/>
              </w:tabs>
              <w:spacing w:line="360" w:lineRule="auto"/>
              <w:ind w:left="1029"/>
              <w:rPr>
                <w:bCs/>
              </w:rPr>
            </w:pPr>
            <w:r w:rsidRPr="00A773EF">
              <w:rPr>
                <w:bCs/>
              </w:rPr>
              <w:t>CRQ: 10400261- 10ª região</w:t>
            </w:r>
          </w:p>
          <w:p w14:paraId="69B9E1A3" w14:textId="566490E0" w:rsidR="00177852" w:rsidRPr="00A773EF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ind w:left="1029"/>
              <w:rPr>
                <w:bCs/>
                <w:sz w:val="22"/>
                <w:szCs w:val="22"/>
              </w:rPr>
            </w:pPr>
            <w:r w:rsidRPr="00A773EF">
              <w:rPr>
                <w:bCs/>
                <w:sz w:val="22"/>
                <w:szCs w:val="22"/>
              </w:rPr>
              <w:t>Endereço: Rua Luiz Francisco Xavier, 520, Paupina – CEP: 60872‐508</w:t>
            </w:r>
          </w:p>
          <w:p w14:paraId="1B12160A" w14:textId="77777777" w:rsidR="00177852" w:rsidRPr="00A773EF" w:rsidRDefault="00177852" w:rsidP="00177852">
            <w:pPr>
              <w:tabs>
                <w:tab w:val="left" w:pos="851"/>
              </w:tabs>
              <w:spacing w:line="360" w:lineRule="auto"/>
              <w:ind w:left="1029"/>
              <w:rPr>
                <w:bCs/>
              </w:rPr>
            </w:pPr>
            <w:r w:rsidRPr="00A773EF">
              <w:rPr>
                <w:bCs/>
              </w:rPr>
              <w:t>Telefone da empresa: (085) 3274‐2896</w:t>
            </w:r>
          </w:p>
          <w:p w14:paraId="4FA428B8" w14:textId="32A0C9F7" w:rsidR="00496314" w:rsidRDefault="00496314" w:rsidP="00496314">
            <w:pPr>
              <w:tabs>
                <w:tab w:val="left" w:pos="851"/>
              </w:tabs>
              <w:spacing w:line="360" w:lineRule="auto"/>
              <w:ind w:left="1029"/>
              <w:rPr>
                <w:bCs/>
              </w:rPr>
            </w:pPr>
            <w:r>
              <w:rPr>
                <w:bCs/>
              </w:rPr>
              <w:t xml:space="preserve">Telefone de emergência </w:t>
            </w:r>
            <w:r w:rsidR="00142A4E">
              <w:rPr>
                <w:bCs/>
              </w:rPr>
              <w:t>CEATOX: 0800.722.6001</w:t>
            </w:r>
          </w:p>
          <w:p w14:paraId="449AEA05" w14:textId="71804C95" w:rsidR="000F71E3" w:rsidRPr="00A773EF" w:rsidRDefault="000F71E3" w:rsidP="00177852">
            <w:pPr>
              <w:tabs>
                <w:tab w:val="left" w:pos="851"/>
              </w:tabs>
              <w:spacing w:line="360" w:lineRule="auto"/>
              <w:ind w:left="1029"/>
              <w:rPr>
                <w:bCs/>
              </w:rPr>
            </w:pPr>
          </w:p>
          <w:p w14:paraId="030F6A4E" w14:textId="49A191BB" w:rsidR="00177852" w:rsidRDefault="00177852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  <w:p w14:paraId="03643778" w14:textId="562204BE" w:rsidR="00A773EF" w:rsidRPr="00177852" w:rsidRDefault="00A773EF" w:rsidP="00177852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0F71E3" w:rsidRPr="00A773EF" w14:paraId="71946985" w14:textId="77777777" w:rsidTr="000F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780C086" w14:textId="003A149E" w:rsidR="000F71E3" w:rsidRPr="000F71E3" w:rsidRDefault="000F71E3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2.1 Efeitos do Produto</w:t>
            </w:r>
          </w:p>
          <w:p w14:paraId="3166B32A" w14:textId="77777777" w:rsidR="000F71E3" w:rsidRPr="000F71E3" w:rsidRDefault="000F71E3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E970AC7" w14:textId="77777777" w:rsidR="000F71E3" w:rsidRPr="000F71E3" w:rsidRDefault="000F71E3" w:rsidP="00264036">
            <w:pPr>
              <w:spacing w:line="360" w:lineRule="auto"/>
              <w:ind w:left="1026" w:right="321"/>
              <w:jc w:val="both"/>
              <w:rPr>
                <w:bCs/>
              </w:rPr>
            </w:pPr>
            <w:r w:rsidRPr="000F71E3">
              <w:rPr>
                <w:bCs/>
              </w:rPr>
              <w:t>Efeitos adversos à saúde humana: O contato com os olhos poderá causar irritações.</w:t>
            </w:r>
          </w:p>
          <w:p w14:paraId="4385552D" w14:textId="77777777" w:rsidR="000F71E3" w:rsidRPr="000F71E3" w:rsidRDefault="000F71E3" w:rsidP="00264036">
            <w:pPr>
              <w:spacing w:line="360" w:lineRule="auto"/>
              <w:ind w:left="1026" w:right="321"/>
              <w:jc w:val="both"/>
              <w:rPr>
                <w:bCs/>
              </w:rPr>
            </w:pPr>
            <w:r w:rsidRPr="000F71E3">
              <w:rPr>
                <w:bCs/>
              </w:rPr>
              <w:t>Efeitos Ambientais: Pode contaminar o solo e rios.</w:t>
            </w:r>
          </w:p>
          <w:p w14:paraId="6D2173DD" w14:textId="77777777" w:rsidR="000F71E3" w:rsidRPr="000F71E3" w:rsidRDefault="000F71E3" w:rsidP="00264036">
            <w:pPr>
              <w:spacing w:line="360" w:lineRule="auto"/>
              <w:ind w:left="1026" w:right="321"/>
              <w:jc w:val="both"/>
              <w:rPr>
                <w:bCs/>
              </w:rPr>
            </w:pPr>
            <w:r w:rsidRPr="000F71E3">
              <w:rPr>
                <w:bCs/>
              </w:rPr>
              <w:t>Perigos específicos: O produto não é classificado como produto perigoso.</w:t>
            </w:r>
          </w:p>
          <w:p w14:paraId="3766E14B" w14:textId="77777777" w:rsidR="000F71E3" w:rsidRPr="000F71E3" w:rsidRDefault="000F71E3" w:rsidP="00264036">
            <w:pPr>
              <w:pStyle w:val="Ttulo1"/>
              <w:spacing w:line="360" w:lineRule="auto"/>
              <w:ind w:left="1026" w:right="32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0F71E3">
              <w:rPr>
                <w:b w:val="0"/>
                <w:sz w:val="22"/>
                <w:szCs w:val="22"/>
              </w:rPr>
              <w:t>Perigo Químico: NA</w:t>
            </w:r>
          </w:p>
          <w:p w14:paraId="4BF42DF8" w14:textId="04B21332" w:rsidR="000F71E3" w:rsidRPr="00A773EF" w:rsidRDefault="000F71E3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321"/>
              <w:rPr>
                <w:b/>
                <w:sz w:val="22"/>
                <w:szCs w:val="22"/>
              </w:rPr>
            </w:pPr>
          </w:p>
        </w:tc>
      </w:tr>
      <w:tr w:rsidR="000F71E3" w:rsidRPr="00177852" w14:paraId="5B21CAC5" w14:textId="77777777" w:rsidTr="000F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5A0F8C4" w14:textId="264117E4" w:rsidR="000F71E3" w:rsidRPr="000F71E3" w:rsidRDefault="000F71E3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2.2</w:t>
            </w:r>
            <w:r w:rsidR="00D109C8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Classificação da Substância ou Mistura</w:t>
            </w:r>
          </w:p>
          <w:p w14:paraId="6B74754E" w14:textId="77777777" w:rsidR="000F71E3" w:rsidRPr="000F71E3" w:rsidRDefault="000F71E3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2768EAC" w14:textId="77777777" w:rsidR="000F71E3" w:rsidRPr="005E626E" w:rsidRDefault="000F71E3" w:rsidP="00264036">
            <w:pPr>
              <w:spacing w:line="360" w:lineRule="auto"/>
              <w:ind w:left="1029" w:right="321"/>
            </w:pPr>
            <w:r>
              <w:lastRenderedPageBreak/>
              <w:t>Classificação de Toxicidade Aguda: Categoria 5</w:t>
            </w:r>
          </w:p>
          <w:p w14:paraId="3F5280BE" w14:textId="77777777" w:rsidR="000F71E3" w:rsidRPr="000F71E3" w:rsidRDefault="000F71E3" w:rsidP="00264036">
            <w:pPr>
              <w:pStyle w:val="Corpodetexto"/>
              <w:tabs>
                <w:tab w:val="left" w:pos="851"/>
              </w:tabs>
              <w:spacing w:line="360" w:lineRule="auto"/>
              <w:ind w:right="321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0F71E3" w:rsidRPr="00177852" w14:paraId="797F64A1" w14:textId="77777777" w:rsidTr="000F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A6CC7ED" w14:textId="504691E9" w:rsidR="000F71E3" w:rsidRPr="000F71E3" w:rsidRDefault="000F71E3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2.3 Palavras de Advertência</w:t>
            </w:r>
          </w:p>
          <w:p w14:paraId="7A3E9933" w14:textId="7682C490" w:rsidR="000F71E3" w:rsidRPr="000F71E3" w:rsidRDefault="000F71E3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CABB8E9" w14:textId="4954FFDD" w:rsidR="000F71E3" w:rsidRPr="00A773EF" w:rsidRDefault="007E1311" w:rsidP="00264036">
            <w:pPr>
              <w:tabs>
                <w:tab w:val="left" w:pos="851"/>
              </w:tabs>
              <w:spacing w:line="360" w:lineRule="auto"/>
              <w:ind w:left="1029" w:right="321"/>
              <w:rPr>
                <w:bCs/>
              </w:rPr>
            </w:pPr>
            <w:r>
              <w:rPr>
                <w:bCs/>
              </w:rPr>
              <w:t>Atenção!</w:t>
            </w:r>
          </w:p>
          <w:p w14:paraId="15A86D8D" w14:textId="77777777" w:rsidR="000F71E3" w:rsidRPr="00177852" w:rsidRDefault="000F71E3" w:rsidP="00264036">
            <w:pPr>
              <w:tabs>
                <w:tab w:val="left" w:pos="851"/>
              </w:tabs>
              <w:spacing w:line="360" w:lineRule="auto"/>
              <w:ind w:left="1029" w:right="321"/>
              <w:rPr>
                <w:sz w:val="24"/>
                <w:szCs w:val="24"/>
              </w:rPr>
            </w:pPr>
          </w:p>
        </w:tc>
      </w:tr>
      <w:tr w:rsidR="007E1311" w:rsidRPr="00177852" w14:paraId="549FB7A7" w14:textId="77777777" w:rsidTr="000F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7BE0B92E" w14:textId="62E0E279" w:rsidR="007E1311" w:rsidRPr="000F71E3" w:rsidRDefault="007E1311" w:rsidP="007E1311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2.4 Pictograma</w:t>
            </w:r>
          </w:p>
          <w:p w14:paraId="071DED59" w14:textId="77777777" w:rsidR="007E1311" w:rsidRDefault="007E1311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227316C" w14:textId="797A812B" w:rsidR="007E1311" w:rsidRDefault="007E1311" w:rsidP="00264036">
            <w:pPr>
              <w:tabs>
                <w:tab w:val="left" w:pos="851"/>
              </w:tabs>
              <w:spacing w:line="360" w:lineRule="auto"/>
              <w:ind w:left="1029" w:right="321"/>
              <w:rPr>
                <w:bCs/>
              </w:rPr>
            </w:pPr>
            <w:r>
              <w:rPr>
                <w:bCs/>
              </w:rPr>
              <w:t>Não exigido.</w:t>
            </w:r>
          </w:p>
        </w:tc>
      </w:tr>
      <w:tr w:rsidR="007E1311" w:rsidRPr="00177852" w14:paraId="34DA369E" w14:textId="77777777" w:rsidTr="000F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EAD2C82" w14:textId="0A7F674E" w:rsidR="007E1311" w:rsidRDefault="007E1311" w:rsidP="007E1311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2.5 Frases de Perigo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70F3710" w14:textId="77777777" w:rsidR="007E1311" w:rsidRDefault="007E1311" w:rsidP="007E1311">
            <w:pPr>
              <w:spacing w:line="360" w:lineRule="auto"/>
              <w:ind w:left="1029"/>
            </w:pPr>
            <w:r>
              <w:t>H303 - Pode ser nocivo se ingerido</w:t>
            </w:r>
          </w:p>
          <w:p w14:paraId="5DC043F1" w14:textId="77777777" w:rsidR="007E1311" w:rsidRDefault="007E1311" w:rsidP="007E1311">
            <w:pPr>
              <w:spacing w:line="360" w:lineRule="auto"/>
              <w:ind w:left="1029"/>
              <w:rPr>
                <w:b/>
                <w:bCs/>
              </w:rPr>
            </w:pPr>
            <w:r>
              <w:t>H320 - Provoca irritação ocular</w:t>
            </w:r>
          </w:p>
          <w:p w14:paraId="64914A3F" w14:textId="77777777" w:rsidR="007E1311" w:rsidRDefault="007E1311" w:rsidP="00C278A9">
            <w:pPr>
              <w:tabs>
                <w:tab w:val="left" w:pos="851"/>
              </w:tabs>
              <w:spacing w:line="360" w:lineRule="auto"/>
              <w:ind w:left="1029"/>
              <w:rPr>
                <w:bCs/>
              </w:rPr>
            </w:pPr>
          </w:p>
        </w:tc>
      </w:tr>
      <w:tr w:rsidR="007E1311" w:rsidRPr="00177852" w14:paraId="56382392" w14:textId="77777777" w:rsidTr="000F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4ADA542" w14:textId="4C5666E9" w:rsidR="007E1311" w:rsidRDefault="007E1311" w:rsidP="007E1311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2.6 Frases de Precaução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F191B00" w14:textId="7970BC95" w:rsidR="007E1311" w:rsidRDefault="007E1311" w:rsidP="007E1311">
            <w:pPr>
              <w:spacing w:line="360" w:lineRule="auto"/>
              <w:ind w:left="1029"/>
            </w:pPr>
            <w:r w:rsidRPr="00CD4A43">
              <w:t>P312 - Caso sinta indisposição, contate um centro de informações toxicológicas ou um médico</w:t>
            </w:r>
            <w:r>
              <w:t>.</w:t>
            </w:r>
          </w:p>
          <w:p w14:paraId="64A983F4" w14:textId="77777777" w:rsidR="007E1311" w:rsidRDefault="007E1311" w:rsidP="007E1311">
            <w:pPr>
              <w:spacing w:line="360" w:lineRule="auto"/>
              <w:ind w:left="1029"/>
            </w:pPr>
          </w:p>
        </w:tc>
      </w:tr>
    </w:tbl>
    <w:p w14:paraId="1359FD64" w14:textId="29B6DF86" w:rsidR="00244E83" w:rsidRDefault="007E1311" w:rsidP="00244E83">
      <w:pPr>
        <w:spacing w:after="0" w:line="360" w:lineRule="auto"/>
        <w:rPr>
          <w:b/>
          <w:bCs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C2E782" wp14:editId="02C425EE">
                <wp:simplePos x="0" y="0"/>
                <wp:positionH relativeFrom="page">
                  <wp:align>left</wp:align>
                </wp:positionH>
                <wp:positionV relativeFrom="paragraph">
                  <wp:posOffset>-99695</wp:posOffset>
                </wp:positionV>
                <wp:extent cx="7559040" cy="411480"/>
                <wp:effectExtent l="0" t="0" r="3810" b="7620"/>
                <wp:wrapNone/>
                <wp:docPr id="28" name="Agrupa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411480"/>
                          <a:chOff x="0" y="0"/>
                          <a:chExt cx="7559040" cy="388620"/>
                        </a:xfrm>
                      </wpg:grpSpPr>
                      <wps:wsp>
                        <wps:cNvPr id="29" name="Retângulo 29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904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37A4B" w14:textId="0A529147" w:rsidR="007E1311" w:rsidRDefault="007E1311" w:rsidP="007E1311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3 – COMPOSIÇÃO E INFORMAÇÕES SOBRE OS INGREDIENTES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2E782" id="Agrupar 28" o:spid="_x0000_s1032" style="position:absolute;margin-left:0;margin-top:-7.85pt;width:595.2pt;height:32.4pt;z-index:251670528;mso-position-horizontal:left;mso-position-horizontal-relative:page;mso-width-relative:margin;mso-height-relative:margin" coordsize="7559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">
                <v:rect id="Retângulo 29" o:spid="_x0000_s1033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" fillcolor="#2f5496 [2404]" stroked="f" strokeweight="1pt"/>
                <v:shape id="_x0000_s1034" type="#_x0000_t202" style="position:absolute;width:7559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2637A4B" w14:textId="0A529147" w:rsidR="007E1311" w:rsidRDefault="007E1311" w:rsidP="007E1311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3 – COMPOSIÇÃO E INFORMAÇÕES SOBRE OS INGREDIENTES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1C9F3D" w14:textId="0C3B3FB3" w:rsidR="00CD4A43" w:rsidRDefault="00CD4A43" w:rsidP="007E1311">
      <w:pPr>
        <w:tabs>
          <w:tab w:val="left" w:pos="1272"/>
        </w:tabs>
        <w:spacing w:after="0" w:line="360" w:lineRule="auto"/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2B679C" w:rsidRPr="00A773EF" w14:paraId="6E2F0EA7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B993B71" w14:textId="273D79A8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3.1 Natureza Química</w:t>
            </w:r>
          </w:p>
          <w:p w14:paraId="508A4035" w14:textId="77777777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BE60DCC" w14:textId="65928B51" w:rsidR="002B679C" w:rsidRPr="000F71E3" w:rsidRDefault="00652B6A" w:rsidP="00C278A9">
            <w:pPr>
              <w:pStyle w:val="Ttulo1"/>
              <w:spacing w:line="360" w:lineRule="auto"/>
              <w:ind w:left="1026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Cera automotiva líquida.</w:t>
            </w:r>
          </w:p>
          <w:p w14:paraId="33AC25B3" w14:textId="77777777" w:rsidR="002B679C" w:rsidRPr="00A773EF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ind w:left="1029"/>
              <w:rPr>
                <w:b/>
                <w:sz w:val="22"/>
                <w:szCs w:val="22"/>
              </w:rPr>
            </w:pPr>
          </w:p>
        </w:tc>
      </w:tr>
      <w:tr w:rsidR="002B679C" w:rsidRPr="000F71E3" w14:paraId="3E02E5B9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E521993" w14:textId="21D62479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3.2 Composição do Produto</w:t>
            </w:r>
          </w:p>
          <w:p w14:paraId="4EABEE73" w14:textId="77777777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4E787A5" w14:textId="5D3C4919" w:rsidR="002B679C" w:rsidRPr="005E626E" w:rsidRDefault="007379BF" w:rsidP="00C278A9">
            <w:pPr>
              <w:spacing w:line="360" w:lineRule="auto"/>
              <w:ind w:left="1029"/>
            </w:pPr>
            <w:r>
              <w:t>Veículo, agente formador de filme, conservante, corante, essência, modificador reológico.</w:t>
            </w:r>
          </w:p>
          <w:p w14:paraId="314BA4ED" w14:textId="77777777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B679C" w:rsidRPr="00177852" w14:paraId="37C59671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033CAF1" w14:textId="6DD52B7A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3.3 Ingredientes ou impurezas que contribuam para o perigo</w:t>
            </w:r>
          </w:p>
          <w:p w14:paraId="58E46ADF" w14:textId="590CDE5A" w:rsidR="002B679C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  <w:p w14:paraId="2DFD4622" w14:textId="19BA84ED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Ind w:w="1029" w:type="dxa"/>
              <w:tblLook w:val="04A0" w:firstRow="1" w:lastRow="0" w:firstColumn="1" w:lastColumn="0" w:noHBand="0" w:noVBand="1"/>
            </w:tblPr>
            <w:tblGrid>
              <w:gridCol w:w="1550"/>
              <w:gridCol w:w="1096"/>
              <w:gridCol w:w="1380"/>
              <w:gridCol w:w="1386"/>
              <w:gridCol w:w="1271"/>
            </w:tblGrid>
            <w:tr w:rsidR="003D39A1" w:rsidRPr="005D4AC5" w14:paraId="46085D21" w14:textId="77777777" w:rsidTr="001A3FC5">
              <w:tc>
                <w:tcPr>
                  <w:tcW w:w="1550" w:type="dxa"/>
                </w:tcPr>
                <w:p w14:paraId="4949E661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Nome Químico</w:t>
                  </w:r>
                </w:p>
              </w:tc>
              <w:tc>
                <w:tcPr>
                  <w:tcW w:w="1096" w:type="dxa"/>
                </w:tcPr>
                <w:p w14:paraId="3317F799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CAS</w:t>
                  </w:r>
                </w:p>
              </w:tc>
              <w:tc>
                <w:tcPr>
                  <w:tcW w:w="1380" w:type="dxa"/>
                </w:tcPr>
                <w:p w14:paraId="398272B0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Concentração</w:t>
                  </w:r>
                </w:p>
              </w:tc>
              <w:tc>
                <w:tcPr>
                  <w:tcW w:w="1386" w:type="dxa"/>
                </w:tcPr>
                <w:p w14:paraId="5C769610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Classificação*</w:t>
                  </w:r>
                </w:p>
              </w:tc>
              <w:tc>
                <w:tcPr>
                  <w:tcW w:w="1271" w:type="dxa"/>
                </w:tcPr>
                <w:p w14:paraId="4C67D2A2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Notas</w:t>
                  </w:r>
                </w:p>
              </w:tc>
            </w:tr>
            <w:tr w:rsidR="00F162BC" w:rsidRPr="005D4AC5" w14:paraId="4D9E6793" w14:textId="77777777" w:rsidTr="005D7A7D">
              <w:tc>
                <w:tcPr>
                  <w:tcW w:w="1550" w:type="dxa"/>
                </w:tcPr>
                <w:p w14:paraId="49E99161" w14:textId="476707BE" w:rsidR="00F162BC" w:rsidRPr="00F162BC" w:rsidRDefault="00F162BC" w:rsidP="00F162BC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162BC">
                    <w:rPr>
                      <w:sz w:val="16"/>
                      <w:szCs w:val="16"/>
                    </w:rPr>
                    <w:t>Morfolina</w:t>
                  </w:r>
                </w:p>
              </w:tc>
              <w:tc>
                <w:tcPr>
                  <w:tcW w:w="1096" w:type="dxa"/>
                </w:tcPr>
                <w:p w14:paraId="207B20A4" w14:textId="76C21E0E" w:rsidR="00F162BC" w:rsidRPr="00F162BC" w:rsidRDefault="00F162BC" w:rsidP="00F162BC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162BC">
                    <w:rPr>
                      <w:sz w:val="16"/>
                      <w:szCs w:val="16"/>
                    </w:rPr>
                    <w:t>110-91-8</w:t>
                  </w:r>
                </w:p>
              </w:tc>
              <w:tc>
                <w:tcPr>
                  <w:tcW w:w="1380" w:type="dxa"/>
                </w:tcPr>
                <w:p w14:paraId="2E9FE45C" w14:textId="4CBC60AE" w:rsidR="00F162BC" w:rsidRPr="00F162BC" w:rsidRDefault="00F357E5" w:rsidP="00F162BC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</w:t>
                  </w:r>
                  <w:r w:rsidR="00F162BC" w:rsidRPr="00F162BC">
                    <w:rPr>
                      <w:sz w:val="16"/>
                      <w:szCs w:val="16"/>
                    </w:rPr>
                    <w:t xml:space="preserve"> </w:t>
                  </w:r>
                  <w:r w:rsidR="00F162BC">
                    <w:rPr>
                      <w:sz w:val="16"/>
                      <w:szCs w:val="16"/>
                    </w:rPr>
                    <w:t>-</w:t>
                  </w:r>
                  <w:r w:rsidR="00F162BC" w:rsidRPr="00F162BC">
                    <w:rPr>
                      <w:sz w:val="16"/>
                      <w:szCs w:val="16"/>
                    </w:rPr>
                    <w:t xml:space="preserve"> </w:t>
                  </w:r>
                  <w:r w:rsidR="001849FE">
                    <w:rPr>
                      <w:sz w:val="16"/>
                      <w:szCs w:val="16"/>
                    </w:rPr>
                    <w:t>5</w:t>
                  </w:r>
                  <w:r w:rsidR="00F162BC" w:rsidRPr="00F162BC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86" w:type="dxa"/>
                </w:tcPr>
                <w:p w14:paraId="47085A6A" w14:textId="5DCA6D08" w:rsidR="00F162BC" w:rsidRPr="00F162BC" w:rsidRDefault="00F162BC" w:rsidP="00F162BC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162B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1" w:type="dxa"/>
                </w:tcPr>
                <w:p w14:paraId="268168CE" w14:textId="7076EAE8" w:rsidR="00F162BC" w:rsidRPr="00F162BC" w:rsidRDefault="00F162BC" w:rsidP="00F162BC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162BC">
                    <w:rPr>
                      <w:w w:val="105"/>
                      <w:sz w:val="16"/>
                      <w:szCs w:val="16"/>
                    </w:rPr>
                    <w:t>ND</w:t>
                  </w:r>
                </w:p>
              </w:tc>
            </w:tr>
            <w:tr w:rsidR="001849FE" w:rsidRPr="005D4AC5" w14:paraId="5EDFA21D" w14:textId="77777777" w:rsidTr="005D7A7D">
              <w:tc>
                <w:tcPr>
                  <w:tcW w:w="1550" w:type="dxa"/>
                </w:tcPr>
                <w:p w14:paraId="23173AE1" w14:textId="7F3EA380" w:rsidR="001849FE" w:rsidRPr="00F162BC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162BC">
                    <w:rPr>
                      <w:sz w:val="16"/>
                      <w:szCs w:val="16"/>
                    </w:rPr>
                    <w:t>Hidrocarbonetos alifáticos</w:t>
                  </w:r>
                </w:p>
              </w:tc>
              <w:tc>
                <w:tcPr>
                  <w:tcW w:w="1096" w:type="dxa"/>
                </w:tcPr>
                <w:p w14:paraId="4D3A8980" w14:textId="21136AE0" w:rsidR="001849FE" w:rsidRPr="00F162BC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162BC">
                    <w:rPr>
                      <w:sz w:val="16"/>
                      <w:szCs w:val="16"/>
                    </w:rPr>
                    <w:t>64742-47-8</w:t>
                  </w:r>
                </w:p>
              </w:tc>
              <w:tc>
                <w:tcPr>
                  <w:tcW w:w="1380" w:type="dxa"/>
                </w:tcPr>
                <w:p w14:paraId="59B9E371" w14:textId="47CC4222" w:rsidR="001849FE" w:rsidRPr="00F162BC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F162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F162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</w:t>
                  </w:r>
                  <w:r w:rsidRPr="00F162BC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86" w:type="dxa"/>
                </w:tcPr>
                <w:p w14:paraId="4B574E20" w14:textId="3E6BD5A8" w:rsidR="001849FE" w:rsidRPr="00F162BC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162B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1" w:type="dxa"/>
                </w:tcPr>
                <w:p w14:paraId="6F5D06ED" w14:textId="49F0761C" w:rsidR="001849FE" w:rsidRPr="00F162BC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w w:val="105"/>
                      <w:sz w:val="16"/>
                      <w:szCs w:val="16"/>
                    </w:rPr>
                  </w:pPr>
                  <w:r w:rsidRPr="00F162BC">
                    <w:rPr>
                      <w:sz w:val="16"/>
                      <w:szCs w:val="16"/>
                    </w:rPr>
                    <w:t>Perigo por aspiração</w:t>
                  </w:r>
                </w:p>
              </w:tc>
            </w:tr>
          </w:tbl>
          <w:p w14:paraId="73A2D55B" w14:textId="5C021BA2" w:rsidR="003D39A1" w:rsidRPr="005D4AC5" w:rsidRDefault="003D39A1" w:rsidP="003D39A1">
            <w:pPr>
              <w:spacing w:before="9" w:line="244" w:lineRule="auto"/>
              <w:ind w:left="1025" w:right="37"/>
              <w:jc w:val="both"/>
              <w:rPr>
                <w:b/>
                <w:i/>
                <w:iCs/>
                <w:sz w:val="14"/>
                <w:szCs w:val="14"/>
              </w:rPr>
            </w:pPr>
            <w:r w:rsidRPr="005D4AC5">
              <w:rPr>
                <w:b/>
                <w:i/>
                <w:iCs/>
                <w:color w:val="A6A6A6"/>
                <w:sz w:val="14"/>
                <w:szCs w:val="14"/>
              </w:rPr>
              <w:t>*Sistema de classificação adotado: Norma ABNT-NBR 14725-Parte 2:2009. Adoção do Sistema Globalmente Harmonizado para a Classificação e Rotulagem de Produtos Químicos, ONU.</w:t>
            </w:r>
          </w:p>
          <w:p w14:paraId="6DAA427D" w14:textId="5DBAFD95" w:rsidR="002B679C" w:rsidRPr="00177852" w:rsidRDefault="003D39A1" w:rsidP="003D39A1">
            <w:pPr>
              <w:tabs>
                <w:tab w:val="left" w:pos="851"/>
              </w:tabs>
              <w:spacing w:line="360" w:lineRule="auto"/>
              <w:ind w:left="1029"/>
              <w:rPr>
                <w:sz w:val="24"/>
                <w:szCs w:val="24"/>
              </w:rPr>
            </w:pPr>
            <w:r>
              <w:rPr>
                <w:rFonts w:ascii="Arial Black" w:hAnsi="Arial Black"/>
                <w:i/>
                <w:i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AAAD5D3" wp14:editId="64FB8D4A">
                      <wp:simplePos x="0" y="0"/>
                      <wp:positionH relativeFrom="page">
                        <wp:posOffset>-2432685</wp:posOffset>
                      </wp:positionH>
                      <wp:positionV relativeFrom="paragraph">
                        <wp:posOffset>215380</wp:posOffset>
                      </wp:positionV>
                      <wp:extent cx="7559040" cy="411480"/>
                      <wp:effectExtent l="0" t="0" r="3810" b="7620"/>
                      <wp:wrapNone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9040" cy="411480"/>
                                <a:chOff x="0" y="0"/>
                                <a:chExt cx="7559040" cy="388620"/>
                              </a:xfrm>
                            </wpg:grpSpPr>
                            <wps:wsp>
                              <wps:cNvPr id="32" name="Retângulo 32"/>
                              <wps:cNvSpPr/>
                              <wps:spPr>
                                <a:xfrm>
                                  <a:off x="0" y="38100"/>
                                  <a:ext cx="75590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90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F25B58" w14:textId="1F66711D" w:rsidR="002B679C" w:rsidRDefault="002B679C" w:rsidP="002B679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4 – MEDIDAS DE PRIMEIROS SOCORROS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AD5D3" id="Agrupar 31" o:spid="_x0000_s1035" style="position:absolute;left:0;text-align:left;margin-left:-191.55pt;margin-top:16.95pt;width:595.2pt;height:32.4pt;z-index:251672576;mso-position-horizontal-relative:page;mso-width-relative:margin;mso-height-relative:margin" coordsize="7559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">
                      <v:rect id="Retângulo 32" o:spid="_x0000_s1036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" fillcolor="#2f5496 [2404]" stroked="f" strokeweight="1pt"/>
                      <v:shape id="_x0000_s1037" type="#_x0000_t202" style="position:absolute;width:7559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2CF25B58" w14:textId="1F66711D" w:rsidR="002B679C" w:rsidRDefault="002B679C" w:rsidP="002B679C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4 – MEDIDAS DE PRIMEIROS SOCORROS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5AA68E8C" w14:textId="77777777" w:rsidR="00244E83" w:rsidRPr="00D33FC8" w:rsidRDefault="00244E83" w:rsidP="00244E83">
      <w:pPr>
        <w:pStyle w:val="Ttulo1"/>
        <w:ind w:left="710"/>
        <w:rPr>
          <w:b w:val="0"/>
        </w:rPr>
      </w:pPr>
    </w:p>
    <w:p w14:paraId="630F5DA2" w14:textId="77777777" w:rsidR="002B679C" w:rsidRDefault="002B679C" w:rsidP="00244E83">
      <w:pPr>
        <w:tabs>
          <w:tab w:val="left" w:pos="851"/>
        </w:tabs>
        <w:spacing w:before="1"/>
        <w:ind w:right="-1"/>
        <w:rPr>
          <w:rFonts w:ascii="Arial Black" w:hAnsi="Arial Black" w:cstheme="minorHAnsi"/>
          <w:b/>
          <w:sz w:val="24"/>
          <w:szCs w:val="24"/>
        </w:rPr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2B679C" w:rsidRPr="00A773EF" w14:paraId="2F08B275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19FA4A4" w14:textId="54883482" w:rsidR="002B679C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4.1 Contato com a pele</w:t>
            </w:r>
          </w:p>
          <w:p w14:paraId="347BED6A" w14:textId="77777777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F42E488" w14:textId="4C5575EB" w:rsidR="002B679C" w:rsidRPr="000F71E3" w:rsidRDefault="0087647F" w:rsidP="00264036">
            <w:pPr>
              <w:pStyle w:val="Ttulo1"/>
              <w:spacing w:line="360" w:lineRule="auto"/>
              <w:ind w:left="1026" w:right="46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Remova roupas e sapatos contaminados, lavando as partes atingidas com água em abundância.</w:t>
            </w:r>
          </w:p>
          <w:p w14:paraId="2446110C" w14:textId="77777777" w:rsidR="002B679C" w:rsidRPr="00A773EF" w:rsidRDefault="002B679C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462"/>
              <w:rPr>
                <w:b/>
                <w:sz w:val="22"/>
                <w:szCs w:val="22"/>
              </w:rPr>
            </w:pPr>
          </w:p>
        </w:tc>
      </w:tr>
      <w:tr w:rsidR="002B679C" w:rsidRPr="000F71E3" w14:paraId="4CBAB941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7BB2F5B6" w14:textId="3F8248D8" w:rsidR="002B679C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lastRenderedPageBreak/>
              <w:t>4.2 Contato com os olhos</w:t>
            </w:r>
          </w:p>
          <w:p w14:paraId="1B8944B3" w14:textId="77777777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AD29C16" w14:textId="3FCE96E9" w:rsidR="002B679C" w:rsidRPr="0087647F" w:rsidRDefault="0087647F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462"/>
              <w:jc w:val="both"/>
              <w:rPr>
                <w:sz w:val="22"/>
                <w:szCs w:val="22"/>
                <w:lang w:val="pt-BR"/>
              </w:rPr>
            </w:pPr>
            <w:r w:rsidRPr="0087647F">
              <w:rPr>
                <w:sz w:val="22"/>
                <w:szCs w:val="22"/>
              </w:rPr>
              <w:t>Retirar lentes de contato presentes. Lavar com água em abundância. Se a irritação persistir consulte um médico levando a embalagem ou o rótulo do produto.</w:t>
            </w:r>
          </w:p>
        </w:tc>
      </w:tr>
      <w:tr w:rsidR="002B679C" w:rsidRPr="00177852" w14:paraId="0928E9F6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261D479" w14:textId="1456A6EC" w:rsidR="002B679C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4.3 Ingestão</w:t>
            </w:r>
          </w:p>
          <w:p w14:paraId="6E20E1F9" w14:textId="77777777" w:rsidR="002B679C" w:rsidRPr="000F71E3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E525F91" w14:textId="0FB7C4BA" w:rsidR="002B679C" w:rsidRPr="00177852" w:rsidRDefault="0087647F" w:rsidP="00264036">
            <w:pPr>
              <w:tabs>
                <w:tab w:val="left" w:pos="851"/>
              </w:tabs>
              <w:spacing w:line="360" w:lineRule="auto"/>
              <w:ind w:left="1029" w:right="462"/>
              <w:rPr>
                <w:sz w:val="24"/>
                <w:szCs w:val="24"/>
              </w:rPr>
            </w:pPr>
            <w:r w:rsidRPr="00D33FC8">
              <w:t>Não</w:t>
            </w:r>
            <w:r>
              <w:t xml:space="preserve"> </w:t>
            </w:r>
            <w:r w:rsidRPr="00D33FC8">
              <w:t>provoque</w:t>
            </w:r>
            <w:r>
              <w:t xml:space="preserve"> </w:t>
            </w:r>
            <w:r w:rsidRPr="00D33FC8">
              <w:t>vômito</w:t>
            </w:r>
            <w:r>
              <w:t xml:space="preserve"> </w:t>
            </w:r>
            <w:r w:rsidRPr="00D33FC8">
              <w:t>e</w:t>
            </w:r>
            <w:r>
              <w:t xml:space="preserve"> </w:t>
            </w:r>
            <w:r w:rsidRPr="00D33FC8">
              <w:t>consulte</w:t>
            </w:r>
            <w:r>
              <w:t xml:space="preserve"> </w:t>
            </w:r>
            <w:r w:rsidRPr="00D33FC8">
              <w:t>imediatamente</w:t>
            </w:r>
            <w:r>
              <w:t xml:space="preserve"> </w:t>
            </w:r>
            <w:r w:rsidRPr="00D33FC8">
              <w:t>o Centro de Intoxicações ou o</w:t>
            </w:r>
            <w:r>
              <w:t xml:space="preserve"> </w:t>
            </w:r>
            <w:r w:rsidRPr="00D33FC8">
              <w:t>médico</w:t>
            </w:r>
            <w:r>
              <w:t xml:space="preserve"> </w:t>
            </w:r>
            <w:r w:rsidRPr="00D33FC8">
              <w:t>levando o</w:t>
            </w:r>
            <w:r>
              <w:t xml:space="preserve"> </w:t>
            </w:r>
            <w:r w:rsidRPr="00D33FC8">
              <w:t>rótulo do produto.</w:t>
            </w:r>
          </w:p>
        </w:tc>
      </w:tr>
      <w:tr w:rsidR="002B679C" w14:paraId="77D7289D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1A44342" w14:textId="3B2CFFEC" w:rsidR="002B679C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4.4 Recomendações para o médico</w:t>
            </w:r>
          </w:p>
          <w:p w14:paraId="15B4F9FF" w14:textId="4AA76C11" w:rsidR="002B679C" w:rsidRDefault="002B679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AE755E5" w14:textId="44D44445" w:rsidR="002B679C" w:rsidRDefault="0087647F" w:rsidP="00264036">
            <w:pPr>
              <w:tabs>
                <w:tab w:val="left" w:pos="851"/>
              </w:tabs>
              <w:spacing w:line="360" w:lineRule="auto"/>
              <w:ind w:left="1029" w:right="462"/>
              <w:rPr>
                <w:bCs/>
              </w:rPr>
            </w:pPr>
            <w:r w:rsidRPr="00D33FC8">
              <w:t>Avaliar</w:t>
            </w:r>
            <w:r>
              <w:t xml:space="preserve"> </w:t>
            </w:r>
            <w:r w:rsidRPr="00D33FC8">
              <w:t>a</w:t>
            </w:r>
            <w:r>
              <w:t xml:space="preserve"> </w:t>
            </w:r>
            <w:r w:rsidRPr="00D33FC8">
              <w:t>composição</w:t>
            </w:r>
            <w:r>
              <w:t xml:space="preserve"> </w:t>
            </w:r>
            <w:r w:rsidRPr="00D33FC8">
              <w:t>descrita</w:t>
            </w:r>
            <w:r>
              <w:t xml:space="preserve"> </w:t>
            </w:r>
            <w:r w:rsidRPr="00D33FC8">
              <w:t>no</w:t>
            </w:r>
            <w:r>
              <w:t xml:space="preserve"> </w:t>
            </w:r>
            <w:r w:rsidRPr="00D33FC8">
              <w:t>rótulo</w:t>
            </w:r>
            <w:r>
              <w:t xml:space="preserve"> e na FISPQ.</w:t>
            </w:r>
          </w:p>
        </w:tc>
      </w:tr>
    </w:tbl>
    <w:p w14:paraId="1D95B52F" w14:textId="13E9A889" w:rsidR="00244E83" w:rsidRDefault="0087647F" w:rsidP="00244E83">
      <w:pPr>
        <w:pStyle w:val="Corpodetexto"/>
        <w:tabs>
          <w:tab w:val="left" w:pos="851"/>
        </w:tabs>
        <w:ind w:right="-1"/>
        <w:jc w:val="both"/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B5B7DA" wp14:editId="05F359E1">
                <wp:simplePos x="0" y="0"/>
                <wp:positionH relativeFrom="page">
                  <wp:align>left</wp:align>
                </wp:positionH>
                <wp:positionV relativeFrom="paragraph">
                  <wp:posOffset>-281305</wp:posOffset>
                </wp:positionV>
                <wp:extent cx="7559040" cy="411480"/>
                <wp:effectExtent l="0" t="0" r="3810" b="7620"/>
                <wp:wrapNone/>
                <wp:docPr id="34" name="Agrupar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411480"/>
                          <a:chOff x="0" y="0"/>
                          <a:chExt cx="7559040" cy="388620"/>
                        </a:xfrm>
                      </wpg:grpSpPr>
                      <wps:wsp>
                        <wps:cNvPr id="35" name="Retângulo 35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904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696" w14:textId="19A4F47A" w:rsidR="0087647F" w:rsidRDefault="0087647F" w:rsidP="0087647F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5 – MEDIDAS DE COMBATE A INCÊNDIO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B5B7DA" id="Agrupar 34" o:spid="_x0000_s1038" style="position:absolute;left:0;text-align:left;margin-left:0;margin-top:-22.15pt;width:595.2pt;height:32.4pt;z-index:251674624;mso-position-horizontal:left;mso-position-horizontal-relative:page;mso-width-relative:margin;mso-height-relative:margin" coordsize="7559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">
                <v:rect id="Retângulo 35" o:spid="_x0000_s1039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" fillcolor="#2f5496 [2404]" stroked="f" strokeweight="1pt"/>
                <v:shape id="_x0000_s1040" type="#_x0000_t202" style="position:absolute;width:7559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3AB7696" w14:textId="19A4F47A" w:rsidR="0087647F" w:rsidRDefault="0087647F" w:rsidP="0087647F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5 – MEDIDAS DE COMBATE A INCÊNDIO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A85628" w14:textId="1EE979C1" w:rsidR="00244E83" w:rsidRDefault="00244E83" w:rsidP="00244E83">
      <w:pPr>
        <w:pStyle w:val="Corpodetexto"/>
        <w:tabs>
          <w:tab w:val="left" w:pos="851"/>
        </w:tabs>
        <w:ind w:right="-1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87647F" w:rsidRPr="00A773EF" w14:paraId="478D24CA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12DDA48" w14:textId="339690F6" w:rsidR="0087647F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bookmarkStart w:id="2" w:name="_Hlk83048044"/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5.1 Meios de extinção apropriados</w:t>
            </w:r>
          </w:p>
          <w:p w14:paraId="271BB3AE" w14:textId="77777777" w:rsidR="0087647F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CC8E48A" w14:textId="1C617382" w:rsidR="0087647F" w:rsidRPr="0087647F" w:rsidRDefault="0087647F" w:rsidP="00264036">
            <w:pPr>
              <w:pStyle w:val="Ttulo1"/>
              <w:spacing w:line="360" w:lineRule="auto"/>
              <w:ind w:left="1026" w:right="462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Produto não inflamável. Se ocorrer princípio de incêndio com outros materiais, utilizar agente extintor de CO</w:t>
            </w:r>
            <w:r>
              <w:rPr>
                <w:b w:val="0"/>
                <w:sz w:val="22"/>
                <w:szCs w:val="22"/>
                <w:vertAlign w:val="subscript"/>
              </w:rPr>
              <w:t>2</w:t>
            </w:r>
            <w:r>
              <w:rPr>
                <w:b w:val="0"/>
                <w:sz w:val="22"/>
                <w:szCs w:val="22"/>
              </w:rPr>
              <w:t>, pó químico e água.</w:t>
            </w:r>
          </w:p>
          <w:p w14:paraId="71F4632A" w14:textId="77777777" w:rsidR="0087647F" w:rsidRPr="00A773EF" w:rsidRDefault="0087647F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462"/>
              <w:rPr>
                <w:b/>
                <w:sz w:val="22"/>
                <w:szCs w:val="22"/>
              </w:rPr>
            </w:pPr>
          </w:p>
        </w:tc>
      </w:tr>
      <w:tr w:rsidR="0087647F" w:rsidRPr="0087647F" w14:paraId="3CA4351D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CC92DD5" w14:textId="27BC1981" w:rsidR="0087647F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5.2 Meios impróprios de extinção</w:t>
            </w:r>
          </w:p>
          <w:p w14:paraId="1CEFECB1" w14:textId="77777777" w:rsidR="0087647F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B581180" w14:textId="730EA785" w:rsidR="0087647F" w:rsidRPr="0087647F" w:rsidRDefault="0087647F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462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>Não utilizar agente extintor de água quando houver fontes energizadas no local.</w:t>
            </w:r>
          </w:p>
        </w:tc>
      </w:tr>
      <w:tr w:rsidR="0087647F" w:rsidRPr="00177852" w14:paraId="1E576CA0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2967CAB" w14:textId="00F4A949" w:rsidR="0087647F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5.3 Perigos específicos</w:t>
            </w:r>
          </w:p>
          <w:p w14:paraId="62396B82" w14:textId="77777777" w:rsidR="0087647F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FDE4DB1" w14:textId="7DE833BC" w:rsidR="0087647F" w:rsidRPr="00177852" w:rsidRDefault="0087647F" w:rsidP="00264036">
            <w:pPr>
              <w:tabs>
                <w:tab w:val="left" w:pos="851"/>
              </w:tabs>
              <w:spacing w:line="360" w:lineRule="auto"/>
              <w:ind w:left="1029" w:right="462"/>
              <w:rPr>
                <w:sz w:val="24"/>
                <w:szCs w:val="24"/>
              </w:rPr>
            </w:pPr>
            <w:r>
              <w:t xml:space="preserve">Não há perigo específico devido sua formulação conter mais de </w:t>
            </w:r>
            <w:r w:rsidR="003D39A1">
              <w:t>6</w:t>
            </w:r>
            <w:r>
              <w:t>0% de água.</w:t>
            </w:r>
          </w:p>
        </w:tc>
      </w:tr>
      <w:tr w:rsidR="0087647F" w14:paraId="5C5C4D07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AEEEA21" w14:textId="084A9EE1" w:rsidR="0087647F" w:rsidRPr="000F71E3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5.4 Métodos especiais de combate a incêndio</w:t>
            </w:r>
          </w:p>
          <w:p w14:paraId="5A98A9B6" w14:textId="77777777" w:rsidR="0087647F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DB38E06" w14:textId="4BF1676C" w:rsidR="0087647F" w:rsidRDefault="0087647F" w:rsidP="00264036">
            <w:pPr>
              <w:tabs>
                <w:tab w:val="left" w:pos="851"/>
              </w:tabs>
              <w:spacing w:line="360" w:lineRule="auto"/>
              <w:ind w:left="1029" w:right="462"/>
              <w:rPr>
                <w:bCs/>
              </w:rPr>
            </w:pPr>
            <w:r>
              <w:t>O produto não oferece riscos suficientes para necessitar de métodos especiais de combate a incêndio.</w:t>
            </w:r>
          </w:p>
        </w:tc>
      </w:tr>
      <w:tr w:rsidR="0087647F" w14:paraId="4C5B18B4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014B229" w14:textId="56745663" w:rsidR="0087647F" w:rsidRDefault="0087647F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5.5 Equipamentos especiais de proteção dos bombeiros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503C2F6" w14:textId="661502DC" w:rsidR="0087647F" w:rsidRDefault="0087647F" w:rsidP="00264036">
            <w:pPr>
              <w:tabs>
                <w:tab w:val="left" w:pos="851"/>
              </w:tabs>
              <w:spacing w:line="360" w:lineRule="auto"/>
              <w:ind w:left="1029" w:right="462"/>
            </w:pPr>
            <w:r>
              <w:t>Devido às características do produto, não é necessário o uso de equipamentos especiais.</w:t>
            </w:r>
          </w:p>
        </w:tc>
      </w:tr>
    </w:tbl>
    <w:bookmarkEnd w:id="2"/>
    <w:p w14:paraId="7DF0926A" w14:textId="54E445A1" w:rsidR="0087647F" w:rsidRDefault="005933CC" w:rsidP="00244E83">
      <w:pPr>
        <w:pStyle w:val="Corpodetexto"/>
        <w:tabs>
          <w:tab w:val="left" w:pos="851"/>
        </w:tabs>
        <w:ind w:right="-1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5D5711" wp14:editId="79E1E6E9">
                <wp:simplePos x="0" y="0"/>
                <wp:positionH relativeFrom="page">
                  <wp:posOffset>-53340</wp:posOffset>
                </wp:positionH>
                <wp:positionV relativeFrom="paragraph">
                  <wp:posOffset>178435</wp:posOffset>
                </wp:positionV>
                <wp:extent cx="7612380" cy="411480"/>
                <wp:effectExtent l="0" t="0" r="7620" b="7620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2380" cy="411480"/>
                          <a:chOff x="-53340" y="0"/>
                          <a:chExt cx="7612380" cy="388620"/>
                        </a:xfrm>
                      </wpg:grpSpPr>
                      <wps:wsp>
                        <wps:cNvPr id="38" name="Retângulo 38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340" y="0"/>
                            <a:ext cx="755904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229A2" w14:textId="3353B472" w:rsidR="005933CC" w:rsidRDefault="005933CC" w:rsidP="005933CC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32"/>
                                  <w:szCs w:val="32"/>
                                </w:rPr>
                                <w:t>6 – MEDIDAS DE CONTROLE PARA DERRAMAMENTO/VAZAMENTO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D5711" id="Agrupar 37" o:spid="_x0000_s1041" style="position:absolute;left:0;text-align:left;margin-left:-4.2pt;margin-top:14.05pt;width:599.4pt;height:32.4pt;z-index:251676672;mso-position-horizontal-relative:page;mso-width-relative:margin;mso-height-relative:margin" coordorigin="-533" coordsize="76123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">
                <v:rect id="Retângulo 38" o:spid="_x0000_s1042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" fillcolor="#2f5496 [2404]" stroked="f" strokeweight="1pt"/>
                <v:shape id="_x0000_s1043" type="#_x0000_t202" style="position:absolute;left:-533;width:7559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DD229A2" w14:textId="3353B472" w:rsidR="005933CC" w:rsidRDefault="005933CC" w:rsidP="005933CC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32"/>
                            <w:szCs w:val="32"/>
                          </w:rPr>
                          <w:t>6 – MEDIDAS DE CONTROLE PARA DERRAMAMENTO/VAZAMENTO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D7AD76C" w14:textId="2809C669" w:rsidR="00244E83" w:rsidRDefault="00244E83" w:rsidP="00244E83">
      <w:pPr>
        <w:pStyle w:val="Corpodetexto"/>
        <w:tabs>
          <w:tab w:val="left" w:pos="851"/>
        </w:tabs>
        <w:jc w:val="both"/>
        <w:rPr>
          <w:lang w:val="pt-BR"/>
        </w:rPr>
      </w:pPr>
    </w:p>
    <w:p w14:paraId="0C268BE9" w14:textId="432DF386" w:rsidR="005933CC" w:rsidRPr="00244E83" w:rsidRDefault="005933CC" w:rsidP="00244E83">
      <w:pPr>
        <w:pStyle w:val="Corpodetexto"/>
        <w:tabs>
          <w:tab w:val="left" w:pos="851"/>
        </w:tabs>
        <w:jc w:val="both"/>
        <w:rPr>
          <w:lang w:val="pt-BR"/>
        </w:rPr>
      </w:pPr>
    </w:p>
    <w:p w14:paraId="66288ACA" w14:textId="77777777" w:rsidR="005933CC" w:rsidRDefault="005933CC" w:rsidP="00244E83">
      <w:pPr>
        <w:tabs>
          <w:tab w:val="left" w:pos="851"/>
        </w:tabs>
        <w:spacing w:after="0" w:line="240" w:lineRule="auto"/>
        <w:jc w:val="both"/>
        <w:rPr>
          <w:rFonts w:ascii="Arial Black" w:hAnsi="Arial Black"/>
          <w:sz w:val="24"/>
          <w:szCs w:val="24"/>
        </w:rPr>
      </w:pPr>
    </w:p>
    <w:p w14:paraId="7F375E04" w14:textId="1E69E949" w:rsidR="005933CC" w:rsidRDefault="005933CC" w:rsidP="00244E83">
      <w:pPr>
        <w:tabs>
          <w:tab w:val="left" w:pos="851"/>
        </w:tabs>
        <w:spacing w:after="0" w:line="240" w:lineRule="auto"/>
        <w:jc w:val="both"/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5933CC" w:rsidRPr="00A773EF" w14:paraId="0265DE12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F953FE2" w14:textId="50C9093A" w:rsidR="005933CC" w:rsidRPr="000F71E3" w:rsidRDefault="005933C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6.1 Precauções pessoais</w:t>
            </w:r>
          </w:p>
          <w:p w14:paraId="7BC0A833" w14:textId="77777777" w:rsidR="005933CC" w:rsidRPr="000F71E3" w:rsidRDefault="005933C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FF057D2" w14:textId="4D7419BF" w:rsidR="005933CC" w:rsidRPr="005933CC" w:rsidRDefault="005933CC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462"/>
              <w:rPr>
                <w:b/>
                <w:sz w:val="22"/>
                <w:szCs w:val="22"/>
              </w:rPr>
            </w:pPr>
            <w:r w:rsidRPr="005933CC">
              <w:rPr>
                <w:sz w:val="22"/>
                <w:szCs w:val="22"/>
              </w:rPr>
              <w:t>Retire da área pessoas desnecessárias. Use EPI’s. Se possível pare a fonte de derramamento ou vazamento.</w:t>
            </w:r>
          </w:p>
        </w:tc>
      </w:tr>
      <w:tr w:rsidR="005933CC" w:rsidRPr="0087647F" w14:paraId="33BC8CEB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90516A8" w14:textId="0A15C3DD" w:rsidR="005933CC" w:rsidRPr="000F71E3" w:rsidRDefault="005933C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lastRenderedPageBreak/>
              <w:t>6.2 Precauções para o meio ambiente</w:t>
            </w:r>
          </w:p>
          <w:p w14:paraId="7342F4C3" w14:textId="77777777" w:rsidR="005933CC" w:rsidRPr="000F71E3" w:rsidRDefault="005933C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AB4C37D" w14:textId="2650EB1D" w:rsidR="005933CC" w:rsidRPr="005933CC" w:rsidRDefault="005933CC" w:rsidP="00264036">
            <w:pPr>
              <w:pStyle w:val="Corpodetexto"/>
              <w:tabs>
                <w:tab w:val="left" w:pos="851"/>
              </w:tabs>
              <w:spacing w:line="360" w:lineRule="auto"/>
              <w:ind w:left="1026" w:right="462"/>
              <w:jc w:val="both"/>
              <w:rPr>
                <w:sz w:val="22"/>
                <w:szCs w:val="22"/>
                <w:lang w:val="pt-BR"/>
              </w:rPr>
            </w:pPr>
            <w:r w:rsidRPr="005933CC">
              <w:rPr>
                <w:sz w:val="22"/>
                <w:szCs w:val="22"/>
              </w:rPr>
              <w:t>Evitar a contaminação dos cursos d’água vedando a entrada de galerias de águas pluviais (boca de lobo). Evitar que resíduos do produto derramado atinjam coleções de água</w:t>
            </w:r>
            <w:r>
              <w:rPr>
                <w:sz w:val="22"/>
                <w:szCs w:val="22"/>
              </w:rPr>
              <w:t xml:space="preserve">. </w:t>
            </w:r>
            <w:r w:rsidRPr="005933CC">
              <w:rPr>
                <w:sz w:val="22"/>
                <w:szCs w:val="22"/>
              </w:rPr>
              <w:t>Contate as autoridades de segurança local.</w:t>
            </w:r>
          </w:p>
        </w:tc>
      </w:tr>
      <w:tr w:rsidR="005933CC" w:rsidRPr="00177852" w14:paraId="1EA53BD5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45D2373" w14:textId="45B0AABA" w:rsidR="005933CC" w:rsidRPr="000F71E3" w:rsidRDefault="005933C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6.3 Métodos para limpeza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DFFEF0C" w14:textId="77777777" w:rsidR="005933CC" w:rsidRDefault="005933CC" w:rsidP="00264036">
            <w:pPr>
              <w:tabs>
                <w:tab w:val="left" w:pos="851"/>
              </w:tabs>
              <w:spacing w:line="360" w:lineRule="auto"/>
              <w:ind w:left="1029" w:right="462"/>
              <w:jc w:val="both"/>
            </w:pPr>
            <w:r w:rsidRPr="00D33FC8">
              <w:t>Conter</w:t>
            </w:r>
            <w:r>
              <w:t xml:space="preserve"> </w:t>
            </w:r>
            <w:r w:rsidRPr="00D33FC8">
              <w:t>e</w:t>
            </w:r>
            <w:r>
              <w:t xml:space="preserve"> </w:t>
            </w:r>
            <w:r w:rsidRPr="00D33FC8">
              <w:t>recolher</w:t>
            </w:r>
            <w:r>
              <w:t xml:space="preserve"> </w:t>
            </w:r>
            <w:r w:rsidRPr="00D33FC8">
              <w:t>o</w:t>
            </w:r>
            <w:r>
              <w:t xml:space="preserve"> </w:t>
            </w:r>
            <w:r w:rsidRPr="00D33FC8">
              <w:t>derramamento. Colocar os resíduos em</w:t>
            </w:r>
            <w:r>
              <w:t xml:space="preserve"> </w:t>
            </w:r>
            <w:r w:rsidRPr="00D33FC8">
              <w:t>recipiente</w:t>
            </w:r>
            <w:r>
              <w:t xml:space="preserve"> </w:t>
            </w:r>
            <w:r w:rsidRPr="00D33FC8">
              <w:t>para</w:t>
            </w:r>
            <w:r>
              <w:t xml:space="preserve"> </w:t>
            </w:r>
            <w:r w:rsidRPr="00D33FC8">
              <w:t>eliminação de acordo com as regulamentações locais. Limpar preferencialmente com água, evitando o uso de solventes. Para grandes</w:t>
            </w:r>
            <w:r>
              <w:t xml:space="preserve"> </w:t>
            </w:r>
            <w:r w:rsidRPr="00D33FC8">
              <w:t>vazamentos,</w:t>
            </w:r>
            <w:r>
              <w:t xml:space="preserve"> </w:t>
            </w:r>
            <w:r w:rsidRPr="00D33FC8">
              <w:t>conter</w:t>
            </w:r>
            <w:r>
              <w:t xml:space="preserve"> </w:t>
            </w:r>
            <w:r w:rsidRPr="00D33FC8">
              <w:t>o</w:t>
            </w:r>
            <w:r>
              <w:t xml:space="preserve"> </w:t>
            </w:r>
            <w:r w:rsidRPr="00D33FC8">
              <w:t>líquido</w:t>
            </w:r>
            <w:r>
              <w:t xml:space="preserve"> </w:t>
            </w:r>
            <w:r w:rsidRPr="00D33FC8">
              <w:t>em</w:t>
            </w:r>
            <w:r>
              <w:t xml:space="preserve"> </w:t>
            </w:r>
            <w:r w:rsidRPr="00D33FC8">
              <w:t>diques</w:t>
            </w:r>
            <w:r>
              <w:t xml:space="preserve"> </w:t>
            </w:r>
            <w:r w:rsidRPr="00D33FC8">
              <w:t>e</w:t>
            </w:r>
            <w:r>
              <w:t xml:space="preserve"> </w:t>
            </w:r>
            <w:r w:rsidRPr="00D33FC8">
              <w:t>bombear</w:t>
            </w:r>
            <w:r>
              <w:t xml:space="preserve"> </w:t>
            </w:r>
            <w:r w:rsidRPr="00D33FC8">
              <w:t>para recipientes apropriados.</w:t>
            </w:r>
          </w:p>
          <w:p w14:paraId="6425F141" w14:textId="259270D9" w:rsidR="003264EB" w:rsidRPr="00177852" w:rsidRDefault="003264EB" w:rsidP="00264036">
            <w:pPr>
              <w:tabs>
                <w:tab w:val="left" w:pos="851"/>
              </w:tabs>
              <w:spacing w:line="360" w:lineRule="auto"/>
              <w:ind w:left="1029" w:right="462"/>
              <w:rPr>
                <w:sz w:val="24"/>
                <w:szCs w:val="24"/>
              </w:rPr>
            </w:pPr>
          </w:p>
        </w:tc>
      </w:tr>
      <w:tr w:rsidR="005933CC" w14:paraId="53583887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3F51F76" w14:textId="1750A92E" w:rsidR="005933CC" w:rsidRPr="000F71E3" w:rsidRDefault="005933C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6.4 Prevenção da inalação e do contato com a pele, mucosas e olhos.</w:t>
            </w:r>
          </w:p>
          <w:p w14:paraId="2DC4DDD7" w14:textId="79712436" w:rsidR="005933CC" w:rsidRDefault="005933CC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7108D75" w14:textId="77777777" w:rsidR="005933CC" w:rsidRDefault="005933CC" w:rsidP="00264036">
            <w:pPr>
              <w:tabs>
                <w:tab w:val="left" w:pos="851"/>
              </w:tabs>
              <w:spacing w:line="360" w:lineRule="auto"/>
              <w:ind w:left="1029" w:right="462"/>
            </w:pPr>
            <w:r w:rsidRPr="005F490F">
              <w:t xml:space="preserve">Utilizar roupas e acessórios </w:t>
            </w:r>
            <w:r>
              <w:t>adequados.</w:t>
            </w:r>
          </w:p>
          <w:p w14:paraId="40DB18B7" w14:textId="77777777" w:rsidR="004061B5" w:rsidRDefault="004061B5" w:rsidP="00264036">
            <w:pPr>
              <w:ind w:right="462"/>
            </w:pPr>
          </w:p>
          <w:p w14:paraId="0885F9D6" w14:textId="77777777" w:rsidR="004061B5" w:rsidRDefault="004061B5" w:rsidP="00264036">
            <w:pPr>
              <w:ind w:right="462"/>
            </w:pPr>
          </w:p>
          <w:p w14:paraId="747F5120" w14:textId="16CE2CCF" w:rsidR="004061B5" w:rsidRPr="004061B5" w:rsidRDefault="004061B5" w:rsidP="00264036">
            <w:pPr>
              <w:tabs>
                <w:tab w:val="left" w:pos="6120"/>
              </w:tabs>
              <w:ind w:right="462"/>
            </w:pPr>
            <w:r>
              <w:tab/>
            </w:r>
          </w:p>
        </w:tc>
      </w:tr>
      <w:tr w:rsidR="003264EB" w14:paraId="7D8AED5F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70D231F" w14:textId="0CBDFD68" w:rsidR="003264EB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E091582" w14:textId="0DF332E5" w:rsidR="003264EB" w:rsidRPr="005F490F" w:rsidRDefault="003264EB" w:rsidP="00C278A9">
            <w:pPr>
              <w:tabs>
                <w:tab w:val="left" w:pos="851"/>
              </w:tabs>
              <w:spacing w:line="360" w:lineRule="auto"/>
              <w:ind w:left="1029"/>
            </w:pPr>
          </w:p>
        </w:tc>
      </w:tr>
    </w:tbl>
    <w:p w14:paraId="4F9C1F99" w14:textId="055FC261" w:rsidR="00244E83" w:rsidRPr="005F490F" w:rsidRDefault="003264EB" w:rsidP="00022E7C">
      <w:pPr>
        <w:pStyle w:val="Ttulo1"/>
        <w:tabs>
          <w:tab w:val="left" w:pos="851"/>
        </w:tabs>
        <w:spacing w:line="458" w:lineRule="auto"/>
        <w:ind w:left="0" w:right="2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955CC9" wp14:editId="2C3F8376">
                <wp:simplePos x="0" y="0"/>
                <wp:positionH relativeFrom="page">
                  <wp:align>center</wp:align>
                </wp:positionH>
                <wp:positionV relativeFrom="paragraph">
                  <wp:posOffset>-445135</wp:posOffset>
                </wp:positionV>
                <wp:extent cx="7900670" cy="419100"/>
                <wp:effectExtent l="0" t="0" r="5080" b="0"/>
                <wp:wrapNone/>
                <wp:docPr id="42" name="Agrupar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670" cy="419100"/>
                          <a:chOff x="-154760" y="-4294"/>
                          <a:chExt cx="7748677" cy="388620"/>
                        </a:xfrm>
                      </wpg:grpSpPr>
                      <wps:wsp>
                        <wps:cNvPr id="43" name="Retângulo 43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760" y="-4294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70E0A" w14:textId="796AEEE1" w:rsidR="003264EB" w:rsidRPr="003264EB" w:rsidRDefault="003264EB" w:rsidP="003264EB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3264EB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7 - MANUSEIO E ARMAZENAGEM</w:t>
                              </w:r>
                            </w:p>
                            <w:p w14:paraId="6EB02CF3" w14:textId="44427744" w:rsidR="003264EB" w:rsidRDefault="003264EB" w:rsidP="003264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55CC9" id="Agrupar 42" o:spid="_x0000_s1044" style="position:absolute;margin-left:0;margin-top:-35.05pt;width:622.1pt;height:33pt;z-index:251678720;mso-position-horizontal:center;mso-position-horizontal-relative:page;mso-width-relative:margin;mso-height-relative:margin" coordorigin="-1547,-42" coordsize="7748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">
                <v:rect id="Retângulo 43" o:spid="_x0000_s1045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" fillcolor="#2f5597" stroked="f" strokeweight="1pt"/>
                <v:shape id="_x0000_s1046" type="#_x0000_t202" style="position:absolute;left:-1547;top:-42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3BD70E0A" w14:textId="796AEEE1" w:rsidR="003264EB" w:rsidRPr="003264EB" w:rsidRDefault="003264EB" w:rsidP="003264EB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3264EB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>7 - MANUSEIO E ARMAZENAGEM</w:t>
                        </w:r>
                      </w:p>
                      <w:p w14:paraId="6EB02CF3" w14:textId="44427744" w:rsidR="003264EB" w:rsidRDefault="003264EB" w:rsidP="003264EB"/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3" w:name="_Hlk83046657"/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3264EB" w:rsidRPr="00A773EF" w14:paraId="49EE83D2" w14:textId="77777777" w:rsidTr="003264EB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14:paraId="0D9AE22F" w14:textId="64B1EE9D" w:rsidR="003264EB" w:rsidRPr="000F71E3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3264EB"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  <w:t>7.1 Medidas técnicas</w:t>
            </w:r>
          </w:p>
          <w:p w14:paraId="09E3E2AB" w14:textId="77777777" w:rsidR="003264EB" w:rsidRPr="000F71E3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8B2C53F" w14:textId="22BDCC33" w:rsidR="003264EB" w:rsidRPr="00D33FC8" w:rsidRDefault="003264EB" w:rsidP="00264036">
            <w:pPr>
              <w:pStyle w:val="PargrafodaLista"/>
              <w:widowControl w:val="0"/>
              <w:tabs>
                <w:tab w:val="left" w:pos="1166"/>
              </w:tabs>
              <w:autoSpaceDE w:val="0"/>
              <w:autoSpaceDN w:val="0"/>
              <w:spacing w:line="360" w:lineRule="auto"/>
              <w:ind w:left="1029" w:right="462"/>
              <w:contextualSpacing w:val="0"/>
            </w:pPr>
            <w:r w:rsidRPr="00D33FC8">
              <w:t>Manter pessoas, principalmente crianças e animais domésticos longe do local de trabalho.</w:t>
            </w:r>
          </w:p>
          <w:p w14:paraId="067B7970" w14:textId="4A812D46" w:rsidR="003264EB" w:rsidRPr="003264EB" w:rsidRDefault="003264EB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462"/>
              <w:rPr>
                <w:b/>
                <w:sz w:val="22"/>
                <w:szCs w:val="22"/>
                <w:lang w:val="pt-BR"/>
              </w:rPr>
            </w:pPr>
          </w:p>
        </w:tc>
      </w:tr>
      <w:tr w:rsidR="003264EB" w:rsidRPr="0087647F" w14:paraId="083812F2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E43E9BA" w14:textId="308812AD" w:rsidR="003264EB" w:rsidRPr="003264EB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</w:pPr>
            <w:r w:rsidRPr="003264EB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7.2 Prevenção da exposição do trabalhador</w:t>
            </w:r>
          </w:p>
          <w:p w14:paraId="6E6A679F" w14:textId="77777777" w:rsidR="003264EB" w:rsidRPr="000F71E3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31643EA" w14:textId="3BE3CE18" w:rsidR="003264EB" w:rsidRPr="005933CC" w:rsidRDefault="003264EB" w:rsidP="00264036">
            <w:pPr>
              <w:pStyle w:val="Corpodetexto"/>
              <w:tabs>
                <w:tab w:val="left" w:pos="851"/>
              </w:tabs>
              <w:spacing w:line="360" w:lineRule="auto"/>
              <w:ind w:left="1026" w:right="462"/>
              <w:jc w:val="both"/>
              <w:rPr>
                <w:sz w:val="22"/>
                <w:szCs w:val="22"/>
                <w:lang w:val="pt-BR"/>
              </w:rPr>
            </w:pPr>
            <w:r w:rsidRPr="003264EB">
              <w:rPr>
                <w:sz w:val="22"/>
                <w:szCs w:val="22"/>
              </w:rPr>
              <w:t>Utilizar EPI conforme descrito no item 8.</w:t>
            </w:r>
          </w:p>
        </w:tc>
      </w:tr>
      <w:tr w:rsidR="003264EB" w:rsidRPr="00177852" w14:paraId="73B8D61C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A3B8476" w14:textId="11019831" w:rsidR="003264EB" w:rsidRPr="000F71E3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3264EB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7.3 Orientações para manuseio seguro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88B732E" w14:textId="036FE367" w:rsidR="00EB4CD2" w:rsidRDefault="00EB4CD2" w:rsidP="00264036">
            <w:pPr>
              <w:pStyle w:val="PargrafodaLista"/>
              <w:widowControl w:val="0"/>
              <w:tabs>
                <w:tab w:val="left" w:pos="1051"/>
              </w:tabs>
              <w:autoSpaceDE w:val="0"/>
              <w:autoSpaceDN w:val="0"/>
              <w:spacing w:line="360" w:lineRule="auto"/>
              <w:ind w:left="1026" w:right="462"/>
              <w:contextualSpacing w:val="0"/>
              <w:jc w:val="both"/>
            </w:pPr>
            <w:r w:rsidRPr="00D33FC8">
              <w:t>Não comer, beber ou fumar no local de trabalho. Lave-se bem após o manuseio. Não</w:t>
            </w:r>
            <w:r>
              <w:t xml:space="preserve"> </w:t>
            </w:r>
            <w:r w:rsidRPr="00D33FC8">
              <w:t>ingerir. Evite</w:t>
            </w:r>
            <w:r>
              <w:t xml:space="preserve"> </w:t>
            </w:r>
            <w:r w:rsidRPr="00D33FC8">
              <w:t>a</w:t>
            </w:r>
            <w:r>
              <w:t xml:space="preserve"> </w:t>
            </w:r>
            <w:r w:rsidRPr="00D33FC8">
              <w:t>inalação, aspiração, contato</w:t>
            </w:r>
            <w:r>
              <w:t xml:space="preserve"> </w:t>
            </w:r>
            <w:r w:rsidRPr="00D33FC8">
              <w:t>com os olhos</w:t>
            </w:r>
            <w:r>
              <w:t xml:space="preserve"> </w:t>
            </w:r>
            <w:r w:rsidRPr="00D33FC8">
              <w:t>e</w:t>
            </w:r>
            <w:r>
              <w:t xml:space="preserve"> </w:t>
            </w:r>
            <w:r w:rsidRPr="00D33FC8">
              <w:t>a pele. Conserve</w:t>
            </w:r>
            <w:r>
              <w:t xml:space="preserve"> </w:t>
            </w:r>
            <w:r w:rsidRPr="00D33FC8">
              <w:t>fora do</w:t>
            </w:r>
            <w:r>
              <w:t xml:space="preserve"> </w:t>
            </w:r>
            <w:r w:rsidRPr="00D33FC8">
              <w:t>alcance</w:t>
            </w:r>
            <w:r>
              <w:t xml:space="preserve"> </w:t>
            </w:r>
            <w:r w:rsidRPr="00D33FC8">
              <w:t>das crianças e</w:t>
            </w:r>
            <w:r>
              <w:t xml:space="preserve"> </w:t>
            </w:r>
            <w:r w:rsidRPr="00D33FC8">
              <w:t>dos animais domésticos. Não reutilize</w:t>
            </w:r>
            <w:r>
              <w:t xml:space="preserve"> </w:t>
            </w:r>
            <w:r w:rsidRPr="00D33FC8">
              <w:t>a embalagem para</w:t>
            </w:r>
            <w:r>
              <w:t xml:space="preserve"> </w:t>
            </w:r>
            <w:r w:rsidRPr="00D33FC8">
              <w:t>outros fins. Mantenha o produto em sua embalagem original. Não misture com outros produtos.</w:t>
            </w:r>
          </w:p>
          <w:p w14:paraId="57690A31" w14:textId="77777777" w:rsidR="003264EB" w:rsidRPr="00177852" w:rsidRDefault="003264EB" w:rsidP="00264036">
            <w:pPr>
              <w:tabs>
                <w:tab w:val="left" w:pos="851"/>
              </w:tabs>
              <w:spacing w:line="360" w:lineRule="auto"/>
              <w:ind w:left="1029" w:right="462"/>
              <w:rPr>
                <w:sz w:val="24"/>
                <w:szCs w:val="24"/>
              </w:rPr>
            </w:pPr>
          </w:p>
        </w:tc>
      </w:tr>
      <w:tr w:rsidR="003264EB" w14:paraId="66E240CE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4FAE7FC" w14:textId="207F1A54" w:rsidR="003264EB" w:rsidRPr="000F71E3" w:rsidRDefault="00A6022A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A6022A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lastRenderedPageBreak/>
              <w:t>7.4 Armazenamento</w:t>
            </w:r>
          </w:p>
          <w:p w14:paraId="78A2731A" w14:textId="77777777" w:rsidR="003264EB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B26B45E" w14:textId="7224077C" w:rsidR="003264EB" w:rsidRPr="00BE3357" w:rsidRDefault="00A6022A" w:rsidP="00264036">
            <w:pPr>
              <w:tabs>
                <w:tab w:val="left" w:pos="851"/>
              </w:tabs>
              <w:spacing w:line="360" w:lineRule="auto"/>
              <w:ind w:left="1029" w:right="462"/>
            </w:pPr>
            <w:r w:rsidRPr="00BE3357">
              <w:t>Condições de armazenamento adequadas: manter o produto em sua embalagem original adequadamente fechada, em local seco e fresco, longe do calor excessivo e da luz solar.</w:t>
            </w:r>
          </w:p>
        </w:tc>
      </w:tr>
      <w:tr w:rsidR="003264EB" w14:paraId="736D53A1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0DD03B1" w14:textId="77777777" w:rsidR="003264EB" w:rsidRDefault="003264EB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9E36383" w14:textId="77777777" w:rsidR="003264EB" w:rsidRPr="005F490F" w:rsidRDefault="003264EB" w:rsidP="00264036">
            <w:pPr>
              <w:tabs>
                <w:tab w:val="left" w:pos="851"/>
              </w:tabs>
              <w:spacing w:line="360" w:lineRule="auto"/>
            </w:pPr>
          </w:p>
        </w:tc>
      </w:tr>
    </w:tbl>
    <w:p w14:paraId="52619A32" w14:textId="1D84A8F6" w:rsidR="00022E7C" w:rsidRDefault="00022E7C" w:rsidP="00022E7C">
      <w:pPr>
        <w:pStyle w:val="Corpodetexto"/>
        <w:spacing w:before="10"/>
        <w:ind w:right="-1"/>
        <w:jc w:val="both"/>
        <w:rPr>
          <w:b/>
        </w:rPr>
      </w:pPr>
    </w:p>
    <w:p w14:paraId="1D48E4CC" w14:textId="578050F4" w:rsidR="004061B5" w:rsidRDefault="00BC4494" w:rsidP="00244E83">
      <w:pPr>
        <w:pStyle w:val="Ttulo1"/>
        <w:tabs>
          <w:tab w:val="left" w:pos="851"/>
        </w:tabs>
        <w:ind w:left="0" w:right="2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AE936E" wp14:editId="03C514ED">
                <wp:simplePos x="0" y="0"/>
                <wp:positionH relativeFrom="page">
                  <wp:align>center</wp:align>
                </wp:positionH>
                <wp:positionV relativeFrom="paragraph">
                  <wp:posOffset>-69215</wp:posOffset>
                </wp:positionV>
                <wp:extent cx="7900670" cy="419100"/>
                <wp:effectExtent l="0" t="0" r="5080" b="0"/>
                <wp:wrapNone/>
                <wp:docPr id="45" name="Agrupar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670" cy="419100"/>
                          <a:chOff x="-154760" y="-4294"/>
                          <a:chExt cx="7748677" cy="388620"/>
                        </a:xfrm>
                      </wpg:grpSpPr>
                      <wps:wsp>
                        <wps:cNvPr id="46" name="Retângulo 46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760" y="-4294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BEDD5" w14:textId="632865C4" w:rsidR="00BC4494" w:rsidRPr="003264EB" w:rsidRDefault="00BC4494" w:rsidP="00BC4494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BC4494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8 - CONTROLE DE EXPOSIÇÃO E PROTEÇÃO INDIVIDUAL</w:t>
                              </w:r>
                            </w:p>
                            <w:p w14:paraId="16BFC6D8" w14:textId="77777777" w:rsidR="00BC4494" w:rsidRDefault="00BC4494" w:rsidP="00BC449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E936E" id="Agrupar 45" o:spid="_x0000_s1047" style="position:absolute;margin-left:0;margin-top:-5.45pt;width:622.1pt;height:33pt;z-index:251680768;mso-position-horizontal:center;mso-position-horizontal-relative:page;mso-width-relative:margin;mso-height-relative:margin" coordorigin="-1547,-42" coordsize="7748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">
                <v:rect id="Retângulo 46" o:spid="_x0000_s1048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" fillcolor="#2f5597" stroked="f" strokeweight="1pt"/>
                <v:shape id="_x0000_s1049" type="#_x0000_t202" style="position:absolute;left:-1547;top:-42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95BEDD5" w14:textId="632865C4" w:rsidR="00BC4494" w:rsidRPr="003264EB" w:rsidRDefault="00BC4494" w:rsidP="00BC4494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BC4494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>8 - CONTROLE DE EXPOSIÇÃO E PROTEÇÃO INDIVIDUAL</w:t>
                        </w:r>
                      </w:p>
                      <w:p w14:paraId="16BFC6D8" w14:textId="77777777" w:rsidR="00BC4494" w:rsidRDefault="00BC4494" w:rsidP="00BC4494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DC47D16" w14:textId="1FD50DEF" w:rsidR="00244E83" w:rsidRDefault="00244E83" w:rsidP="00244E83">
      <w:pPr>
        <w:pStyle w:val="Default"/>
      </w:pPr>
    </w:p>
    <w:p w14:paraId="4B845BB8" w14:textId="09868803" w:rsidR="00BC4494" w:rsidRDefault="00BC4494" w:rsidP="00244E83">
      <w:pPr>
        <w:pStyle w:val="Default"/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BC4494" w:rsidRPr="00A773EF" w14:paraId="6849159A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0C83EFD" w14:textId="1A54C2F4" w:rsidR="00BC4494" w:rsidRPr="000F71E3" w:rsidRDefault="00BC4494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BC4494"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  <w:t>8.1 Medidas de controle de engenharia:</w:t>
            </w:r>
          </w:p>
          <w:p w14:paraId="6D253584" w14:textId="77777777" w:rsidR="00BC4494" w:rsidRPr="000F71E3" w:rsidRDefault="00BC4494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782FF57" w14:textId="2AA92183" w:rsidR="00BC4494" w:rsidRPr="00BE3357" w:rsidRDefault="00BC4494" w:rsidP="00264036">
            <w:pPr>
              <w:pStyle w:val="PargrafodaLista"/>
              <w:widowControl w:val="0"/>
              <w:tabs>
                <w:tab w:val="left" w:pos="1076"/>
              </w:tabs>
              <w:autoSpaceDE w:val="0"/>
              <w:autoSpaceDN w:val="0"/>
              <w:spacing w:line="360" w:lineRule="auto"/>
              <w:ind w:left="1029" w:right="321"/>
              <w:contextualSpacing w:val="0"/>
            </w:pPr>
            <w:r w:rsidRPr="00BE3357">
              <w:t>Utilizar ventiladores, circuladores de ar, exaustores; providenciar uma ventilação adequada ao local de trabalho.</w:t>
            </w:r>
          </w:p>
          <w:p w14:paraId="078A8626" w14:textId="77777777" w:rsidR="00BC4494" w:rsidRPr="00BE3357" w:rsidRDefault="00BC4494" w:rsidP="00264036">
            <w:pPr>
              <w:pStyle w:val="Corpodetexto"/>
              <w:tabs>
                <w:tab w:val="left" w:pos="851"/>
              </w:tabs>
              <w:spacing w:line="360" w:lineRule="auto"/>
              <w:ind w:left="1029" w:right="321"/>
              <w:rPr>
                <w:sz w:val="22"/>
                <w:szCs w:val="22"/>
                <w:lang w:val="pt-BR"/>
              </w:rPr>
            </w:pPr>
          </w:p>
        </w:tc>
      </w:tr>
      <w:tr w:rsidR="00BC4494" w:rsidRPr="00B35C20" w14:paraId="453918EB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6CE9ED1" w14:textId="39A34A55" w:rsidR="00BC4494" w:rsidRPr="003264EB" w:rsidRDefault="00BC4494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8</w:t>
            </w:r>
            <w:r w:rsidRPr="00BC4494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.2 Limites de Exposição Ocupacional</w:t>
            </w:r>
          </w:p>
          <w:p w14:paraId="4FAFAB04" w14:textId="77777777" w:rsidR="00BC4494" w:rsidRPr="000F71E3" w:rsidRDefault="00BC4494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Ind w:w="1029" w:type="dxa"/>
              <w:tblLook w:val="04A0" w:firstRow="1" w:lastRow="0" w:firstColumn="1" w:lastColumn="0" w:noHBand="0" w:noVBand="1"/>
            </w:tblPr>
            <w:tblGrid>
              <w:gridCol w:w="1509"/>
              <w:gridCol w:w="1259"/>
              <w:gridCol w:w="1285"/>
              <w:gridCol w:w="1245"/>
              <w:gridCol w:w="1385"/>
            </w:tblGrid>
            <w:tr w:rsidR="003D39A1" w:rsidRPr="005D4AC5" w14:paraId="18FD57ED" w14:textId="77777777" w:rsidTr="003F72DC">
              <w:tc>
                <w:tcPr>
                  <w:tcW w:w="1509" w:type="dxa"/>
                </w:tcPr>
                <w:p w14:paraId="640C75A1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Nome Químico</w:t>
                  </w:r>
                </w:p>
              </w:tc>
              <w:tc>
                <w:tcPr>
                  <w:tcW w:w="1259" w:type="dxa"/>
                </w:tcPr>
                <w:p w14:paraId="4D098AB0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5D4AC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CAS</w:t>
                  </w:r>
                </w:p>
              </w:tc>
              <w:tc>
                <w:tcPr>
                  <w:tcW w:w="1285" w:type="dxa"/>
                </w:tcPr>
                <w:p w14:paraId="021A5CAE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Agência</w:t>
                  </w:r>
                </w:p>
              </w:tc>
              <w:tc>
                <w:tcPr>
                  <w:tcW w:w="1245" w:type="dxa"/>
                </w:tcPr>
                <w:p w14:paraId="4862316A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Limite</w:t>
                  </w:r>
                </w:p>
              </w:tc>
              <w:tc>
                <w:tcPr>
                  <w:tcW w:w="1385" w:type="dxa"/>
                </w:tcPr>
                <w:p w14:paraId="7A0E7DCF" w14:textId="77777777" w:rsidR="003D39A1" w:rsidRPr="005D4AC5" w:rsidRDefault="003D39A1" w:rsidP="003D39A1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0F2A6A" w:rsidRPr="005D4AC5" w14:paraId="658C456A" w14:textId="77777777" w:rsidTr="001979AE">
              <w:tc>
                <w:tcPr>
                  <w:tcW w:w="1509" w:type="dxa"/>
                </w:tcPr>
                <w:p w14:paraId="28F9A8B5" w14:textId="6320E756" w:rsidR="000F2A6A" w:rsidRPr="000F2A6A" w:rsidRDefault="000F2A6A" w:rsidP="000F2A6A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Morfolina</w:t>
                  </w:r>
                </w:p>
              </w:tc>
              <w:tc>
                <w:tcPr>
                  <w:tcW w:w="1259" w:type="dxa"/>
                </w:tcPr>
                <w:p w14:paraId="0CC9F9CE" w14:textId="3E8197AC" w:rsidR="000F2A6A" w:rsidRPr="000F2A6A" w:rsidRDefault="000F2A6A" w:rsidP="000F2A6A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110-91-8</w:t>
                  </w:r>
                </w:p>
              </w:tc>
              <w:tc>
                <w:tcPr>
                  <w:tcW w:w="1285" w:type="dxa"/>
                </w:tcPr>
                <w:p w14:paraId="3B810357" w14:textId="1B19765D" w:rsidR="000F2A6A" w:rsidRPr="000F2A6A" w:rsidRDefault="000F2A6A" w:rsidP="000F2A6A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ACGIH</w:t>
                  </w:r>
                </w:p>
              </w:tc>
              <w:tc>
                <w:tcPr>
                  <w:tcW w:w="1245" w:type="dxa"/>
                </w:tcPr>
                <w:p w14:paraId="5F6A0096" w14:textId="0598D2F0" w:rsidR="000F2A6A" w:rsidRPr="000F2A6A" w:rsidRDefault="000F2A6A" w:rsidP="000F2A6A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TWA: 20 ppm</w:t>
                  </w:r>
                </w:p>
              </w:tc>
              <w:tc>
                <w:tcPr>
                  <w:tcW w:w="1385" w:type="dxa"/>
                </w:tcPr>
                <w:p w14:paraId="00A56E7C" w14:textId="1ABDD371" w:rsidR="000F2A6A" w:rsidRPr="000F2A6A" w:rsidRDefault="000F2A6A" w:rsidP="000F2A6A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ND</w:t>
                  </w:r>
                </w:p>
              </w:tc>
            </w:tr>
            <w:tr w:rsidR="001849FE" w:rsidRPr="005D4AC5" w14:paraId="104C3920" w14:textId="77777777" w:rsidTr="0025780F">
              <w:tc>
                <w:tcPr>
                  <w:tcW w:w="1509" w:type="dxa"/>
                  <w:vAlign w:val="center"/>
                </w:tcPr>
                <w:p w14:paraId="3955116C" w14:textId="2F3855CA" w:rsidR="001849FE" w:rsidRPr="000F2A6A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D16EB">
                    <w:rPr>
                      <w:i/>
                      <w:iCs/>
                      <w:sz w:val="16"/>
                      <w:szCs w:val="16"/>
                    </w:rPr>
                    <w:t>Hidrocarbonetos Alifáticos</w:t>
                  </w:r>
                </w:p>
              </w:tc>
              <w:tc>
                <w:tcPr>
                  <w:tcW w:w="1259" w:type="dxa"/>
                  <w:vAlign w:val="center"/>
                </w:tcPr>
                <w:p w14:paraId="0F8A2AB0" w14:textId="1F3FE9E5" w:rsidR="001849FE" w:rsidRPr="000F2A6A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D16EB">
                    <w:rPr>
                      <w:i/>
                      <w:iCs/>
                      <w:sz w:val="16"/>
                      <w:szCs w:val="16"/>
                    </w:rPr>
                    <w:t>64742-47-8</w:t>
                  </w:r>
                </w:p>
              </w:tc>
              <w:tc>
                <w:tcPr>
                  <w:tcW w:w="1285" w:type="dxa"/>
                  <w:vAlign w:val="center"/>
                </w:tcPr>
                <w:p w14:paraId="42945C3B" w14:textId="71FCC2EA" w:rsidR="001849FE" w:rsidRPr="000F2A6A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D16EB">
                    <w:rPr>
                      <w:i/>
                      <w:iCs/>
                      <w:sz w:val="16"/>
                      <w:szCs w:val="16"/>
                    </w:rPr>
                    <w:t>CRMG</w:t>
                  </w:r>
                </w:p>
              </w:tc>
              <w:tc>
                <w:tcPr>
                  <w:tcW w:w="1245" w:type="dxa"/>
                  <w:vAlign w:val="center"/>
                </w:tcPr>
                <w:p w14:paraId="50A32969" w14:textId="08CE8B37" w:rsidR="001849FE" w:rsidRPr="000F2A6A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D16EB">
                    <w:rPr>
                      <w:i/>
                      <w:iCs/>
                      <w:sz w:val="16"/>
                      <w:szCs w:val="16"/>
                    </w:rPr>
                    <w:t xml:space="preserve">TWA: 165 ppm </w:t>
                  </w:r>
                </w:p>
              </w:tc>
              <w:tc>
                <w:tcPr>
                  <w:tcW w:w="1385" w:type="dxa"/>
                  <w:vAlign w:val="center"/>
                </w:tcPr>
                <w:p w14:paraId="1E788327" w14:textId="76BF685C" w:rsidR="001849FE" w:rsidRPr="000F2A6A" w:rsidRDefault="001849FE" w:rsidP="001849FE">
                  <w:pPr>
                    <w:tabs>
                      <w:tab w:val="left" w:pos="851"/>
                    </w:tabs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D16EB">
                    <w:rPr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5302203A" w14:textId="77777777" w:rsidR="003D39A1" w:rsidRPr="00D665F6" w:rsidRDefault="003D39A1" w:rsidP="003D39A1">
            <w:pPr>
              <w:ind w:left="1025"/>
              <w:jc w:val="both"/>
              <w:rPr>
                <w:rFonts w:ascii="Arial" w:hAnsi="Arial"/>
                <w:b/>
                <w:bCs/>
                <w:sz w:val="12"/>
                <w:szCs w:val="12"/>
              </w:rPr>
            </w:pPr>
            <w:r w:rsidRPr="00D665F6">
              <w:rPr>
                <w:rFonts w:ascii="Arial" w:hAnsi="Arial"/>
                <w:b/>
                <w:bCs/>
                <w:color w:val="A6A6A6"/>
                <w:w w:val="105"/>
                <w:sz w:val="12"/>
                <w:szCs w:val="12"/>
              </w:rPr>
              <w:t>NR-15 (Norma Regulamentadora nº 15)</w:t>
            </w:r>
          </w:p>
          <w:p w14:paraId="139B3C86" w14:textId="77777777" w:rsidR="003D39A1" w:rsidRPr="00D665F6" w:rsidRDefault="003D39A1" w:rsidP="003D39A1">
            <w:pPr>
              <w:ind w:left="1025"/>
              <w:jc w:val="both"/>
              <w:rPr>
                <w:rFonts w:ascii="Arial"/>
                <w:b/>
                <w:bCs/>
                <w:color w:val="A6A6A6"/>
                <w:spacing w:val="-3"/>
                <w:w w:val="105"/>
                <w:sz w:val="12"/>
                <w:szCs w:val="12"/>
                <w:lang w:val="en-US"/>
              </w:rPr>
            </w:pPr>
            <w:r w:rsidRPr="00D665F6">
              <w:rPr>
                <w:rFonts w:ascii="Arial"/>
                <w:b/>
                <w:bCs/>
                <w:color w:val="A6A6A6"/>
                <w:spacing w:val="-7"/>
                <w:w w:val="105"/>
                <w:sz w:val="12"/>
                <w:szCs w:val="12"/>
                <w:lang w:val="en-US"/>
              </w:rPr>
              <w:t>ACGIH</w:t>
            </w:r>
            <w:r w:rsidRPr="00D665F6">
              <w:rPr>
                <w:rFonts w:ascii="Arial"/>
                <w:b/>
                <w:bCs/>
                <w:color w:val="A6A6A6"/>
                <w:w w:val="105"/>
                <w:sz w:val="12"/>
                <w:szCs w:val="12"/>
                <w:lang w:val="en-US"/>
              </w:rPr>
              <w:t xml:space="preserve"> -</w:t>
            </w:r>
            <w:r w:rsidRPr="00D665F6">
              <w:rPr>
                <w:rFonts w:ascii="Arial"/>
                <w:b/>
                <w:bCs/>
                <w:color w:val="A6A6A6"/>
                <w:spacing w:val="-21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w w:val="105"/>
                <w:sz w:val="12"/>
                <w:szCs w:val="12"/>
                <w:lang w:val="en-US"/>
              </w:rPr>
              <w:t>American</w:t>
            </w:r>
            <w:r w:rsidRPr="00D665F6">
              <w:rPr>
                <w:rFonts w:ascii="Arial"/>
                <w:b/>
                <w:bCs/>
                <w:color w:val="A6A6A6"/>
                <w:spacing w:val="-26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w w:val="105"/>
                <w:sz w:val="12"/>
                <w:szCs w:val="12"/>
                <w:lang w:val="en-US"/>
              </w:rPr>
              <w:t>Conference</w:t>
            </w:r>
            <w:r w:rsidRPr="00D665F6">
              <w:rPr>
                <w:rFonts w:ascii="Arial"/>
                <w:b/>
                <w:bCs/>
                <w:color w:val="A6A6A6"/>
                <w:spacing w:val="-26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w w:val="105"/>
                <w:sz w:val="12"/>
                <w:szCs w:val="12"/>
                <w:lang w:val="en-US"/>
              </w:rPr>
              <w:t>of</w:t>
            </w:r>
            <w:r w:rsidRPr="00D665F6">
              <w:rPr>
                <w:rFonts w:ascii="Arial"/>
                <w:b/>
                <w:bCs/>
                <w:color w:val="A6A6A6"/>
                <w:spacing w:val="-13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spacing w:val="-3"/>
                <w:w w:val="105"/>
                <w:sz w:val="12"/>
                <w:szCs w:val="12"/>
                <w:lang w:val="en-US"/>
              </w:rPr>
              <w:t>Governmental</w:t>
            </w:r>
            <w:r>
              <w:rPr>
                <w:rFonts w:ascii="Arial"/>
                <w:b/>
                <w:bCs/>
                <w:color w:val="A6A6A6"/>
                <w:spacing w:val="-3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spacing w:val="-30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spacing w:val="-3"/>
                <w:w w:val="105"/>
                <w:sz w:val="12"/>
                <w:szCs w:val="12"/>
                <w:lang w:val="en-US"/>
              </w:rPr>
              <w:t>Industrial</w:t>
            </w:r>
            <w:r w:rsidRPr="00D665F6">
              <w:rPr>
                <w:rFonts w:ascii="Arial"/>
                <w:b/>
                <w:bCs/>
                <w:color w:val="A6A6A6"/>
                <w:spacing w:val="-7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spacing w:val="-3"/>
                <w:w w:val="105"/>
                <w:sz w:val="12"/>
                <w:szCs w:val="12"/>
                <w:lang w:val="en-US"/>
              </w:rPr>
              <w:t xml:space="preserve">Hygienist </w:t>
            </w:r>
          </w:p>
          <w:p w14:paraId="456D96EE" w14:textId="77777777" w:rsidR="003D39A1" w:rsidRPr="00D665F6" w:rsidRDefault="003D39A1" w:rsidP="003D39A1">
            <w:pPr>
              <w:ind w:left="1025"/>
              <w:jc w:val="both"/>
              <w:rPr>
                <w:rFonts w:ascii="Arial"/>
                <w:b/>
                <w:bCs/>
                <w:sz w:val="12"/>
                <w:szCs w:val="12"/>
                <w:lang w:val="en-US"/>
              </w:rPr>
            </w:pPr>
            <w:r w:rsidRPr="00D665F6">
              <w:rPr>
                <w:rFonts w:ascii="Arial"/>
                <w:b/>
                <w:bCs/>
                <w:color w:val="A6A6A6"/>
                <w:spacing w:val="-12"/>
                <w:w w:val="105"/>
                <w:sz w:val="12"/>
                <w:szCs w:val="12"/>
                <w:lang w:val="en-US"/>
              </w:rPr>
              <w:t>CMRG:</w:t>
            </w:r>
            <w:r w:rsidRPr="00D665F6">
              <w:rPr>
                <w:rFonts w:ascii="Arial"/>
                <w:b/>
                <w:bCs/>
                <w:color w:val="A6A6A6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spacing w:val="-5"/>
                <w:w w:val="105"/>
                <w:sz w:val="12"/>
                <w:szCs w:val="12"/>
                <w:lang w:val="en-US"/>
              </w:rPr>
              <w:t xml:space="preserve">Chemical </w:t>
            </w:r>
            <w:r w:rsidRPr="00D665F6">
              <w:rPr>
                <w:rFonts w:ascii="Arial"/>
                <w:b/>
                <w:bCs/>
                <w:color w:val="A6A6A6"/>
                <w:w w:val="105"/>
                <w:sz w:val="12"/>
                <w:szCs w:val="12"/>
                <w:lang w:val="en-US"/>
              </w:rPr>
              <w:t xml:space="preserve">Manufacturer's </w:t>
            </w:r>
            <w:r w:rsidRPr="00D665F6">
              <w:rPr>
                <w:rFonts w:ascii="Arial"/>
                <w:b/>
                <w:bCs/>
                <w:color w:val="A6A6A6"/>
                <w:spacing w:val="-6"/>
                <w:w w:val="105"/>
                <w:sz w:val="12"/>
                <w:szCs w:val="12"/>
                <w:lang w:val="en-US"/>
              </w:rPr>
              <w:t>Recommended</w:t>
            </w:r>
            <w:r w:rsidRPr="00D665F6">
              <w:rPr>
                <w:rFonts w:ascii="Arial"/>
                <w:b/>
                <w:bCs/>
                <w:color w:val="A6A6A6"/>
                <w:spacing w:val="-30"/>
                <w:w w:val="105"/>
                <w:sz w:val="12"/>
                <w:szCs w:val="12"/>
                <w:lang w:val="en-US"/>
              </w:rPr>
              <w:t xml:space="preserve"> </w:t>
            </w:r>
            <w:r w:rsidRPr="00D665F6">
              <w:rPr>
                <w:rFonts w:ascii="Arial"/>
                <w:b/>
                <w:bCs/>
                <w:color w:val="A6A6A6"/>
                <w:spacing w:val="-4"/>
                <w:w w:val="105"/>
                <w:sz w:val="12"/>
                <w:szCs w:val="12"/>
                <w:lang w:val="en-US"/>
              </w:rPr>
              <w:t>Guidelines</w:t>
            </w:r>
          </w:p>
          <w:p w14:paraId="1843EF6C" w14:textId="77777777" w:rsidR="003D39A1" w:rsidRPr="00D665F6" w:rsidRDefault="003D39A1" w:rsidP="003D39A1">
            <w:pPr>
              <w:ind w:left="1025"/>
              <w:jc w:val="both"/>
              <w:rPr>
                <w:rFonts w:ascii="Arial"/>
                <w:b/>
                <w:bCs/>
                <w:sz w:val="12"/>
                <w:szCs w:val="12"/>
                <w:lang w:val="en-US"/>
              </w:rPr>
            </w:pPr>
            <w:r w:rsidRPr="00D665F6">
              <w:rPr>
                <w:rFonts w:ascii="Arial"/>
                <w:b/>
                <w:bCs/>
                <w:color w:val="A6A6A6"/>
                <w:w w:val="105"/>
                <w:sz w:val="12"/>
                <w:szCs w:val="12"/>
                <w:lang w:val="en-US"/>
              </w:rPr>
              <w:t>TWA: Time-Weighted-Average</w:t>
            </w:r>
          </w:p>
          <w:p w14:paraId="2140924B" w14:textId="1218FF72" w:rsidR="00BC4494" w:rsidRPr="003D39A1" w:rsidRDefault="00BC4494" w:rsidP="00264036">
            <w:pPr>
              <w:pStyle w:val="Corpodetexto"/>
              <w:tabs>
                <w:tab w:val="left" w:pos="851"/>
              </w:tabs>
              <w:spacing w:line="360" w:lineRule="auto"/>
              <w:ind w:left="1026" w:right="321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C4494" w:rsidRPr="00177852" w14:paraId="26F54192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A7DC8C3" w14:textId="42270398" w:rsidR="00BC4494" w:rsidRPr="009F47D7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8</w:t>
            </w:r>
            <w:r w:rsidRPr="009F47D7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.3 Equipamentos de proteção individual: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04CEE6B" w14:textId="0CB98B69" w:rsidR="009F47D7" w:rsidRPr="00BE3357" w:rsidRDefault="009F47D7" w:rsidP="00264036">
            <w:pPr>
              <w:pStyle w:val="PargrafodaLista"/>
              <w:widowControl w:val="0"/>
              <w:tabs>
                <w:tab w:val="left" w:pos="1051"/>
              </w:tabs>
              <w:autoSpaceDE w:val="0"/>
              <w:autoSpaceDN w:val="0"/>
              <w:spacing w:line="360" w:lineRule="auto"/>
              <w:ind w:left="1029" w:right="321"/>
              <w:jc w:val="both"/>
            </w:pPr>
            <w:r w:rsidRPr="00BE3357">
              <w:t xml:space="preserve">Mãos: </w:t>
            </w:r>
            <w:r w:rsidR="007D136D">
              <w:t>Usar luvas de borracha.</w:t>
            </w:r>
          </w:p>
          <w:p w14:paraId="068BAF12" w14:textId="3206ED02" w:rsidR="00BC4494" w:rsidRPr="00BE3357" w:rsidRDefault="009F47D7" w:rsidP="00264036">
            <w:pPr>
              <w:pStyle w:val="PargrafodaLista"/>
              <w:widowControl w:val="0"/>
              <w:tabs>
                <w:tab w:val="left" w:pos="1051"/>
              </w:tabs>
              <w:autoSpaceDE w:val="0"/>
              <w:autoSpaceDN w:val="0"/>
              <w:spacing w:line="360" w:lineRule="auto"/>
              <w:ind w:left="1029" w:right="321"/>
              <w:contextualSpacing w:val="0"/>
              <w:jc w:val="both"/>
              <w:rPr>
                <w:lang w:val="pt-PT"/>
              </w:rPr>
            </w:pPr>
            <w:r w:rsidRPr="00BE3357">
              <w:t xml:space="preserve">Olhos: </w:t>
            </w:r>
            <w:r w:rsidR="007D136D">
              <w:t>Usar óculos de proteção.</w:t>
            </w:r>
          </w:p>
          <w:p w14:paraId="0B8C7871" w14:textId="091C88A6" w:rsidR="00BC4494" w:rsidRPr="00BE3357" w:rsidRDefault="003D39A1" w:rsidP="00264036">
            <w:pPr>
              <w:tabs>
                <w:tab w:val="left" w:pos="851"/>
              </w:tabs>
              <w:spacing w:line="360" w:lineRule="auto"/>
              <w:ind w:left="1029" w:right="321"/>
              <w:rPr>
                <w:sz w:val="24"/>
                <w:szCs w:val="24"/>
              </w:rPr>
            </w:pPr>
            <w:r>
              <w:rPr>
                <w:rFonts w:ascii="Arial Black" w:hAnsi="Arial Black"/>
                <w:i/>
                <w:i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83FC2A5" wp14:editId="7D58277A">
                      <wp:simplePos x="0" y="0"/>
                      <wp:positionH relativeFrom="page">
                        <wp:posOffset>-2603500</wp:posOffset>
                      </wp:positionH>
                      <wp:positionV relativeFrom="paragraph">
                        <wp:posOffset>224790</wp:posOffset>
                      </wp:positionV>
                      <wp:extent cx="7900670" cy="419100"/>
                      <wp:effectExtent l="0" t="0" r="5080" b="0"/>
                      <wp:wrapNone/>
                      <wp:docPr id="48" name="Agrupar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0670" cy="419100"/>
                                <a:chOff x="-154760" y="-4294"/>
                                <a:chExt cx="7748677" cy="388620"/>
                              </a:xfrm>
                            </wpg:grpSpPr>
                            <wps:wsp>
                              <wps:cNvPr id="49" name="Retângulo 49"/>
                              <wps:cNvSpPr/>
                              <wps:spPr>
                                <a:xfrm>
                                  <a:off x="0" y="38100"/>
                                  <a:ext cx="75590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54760" y="-4294"/>
                                  <a:ext cx="7748677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70B022" w14:textId="0A55A6A1" w:rsidR="009F47D7" w:rsidRPr="003264EB" w:rsidRDefault="009F47D7" w:rsidP="009F47D7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</w:pPr>
                                    <w:r w:rsidRPr="009F47D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t>9 - PROPRIEDADES FÍSICO</w:t>
                                    </w: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t xml:space="preserve"> - </w:t>
                                    </w:r>
                                    <w:r w:rsidRPr="009F47D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t>QUÍMICAS</w:t>
                                    </w:r>
                                    <w:r w:rsidRPr="009F47D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drawing>
                                        <wp:inline distT="0" distB="0" distL="0" distR="0" wp14:anchorId="69191342" wp14:editId="0B1D7B4B">
                                          <wp:extent cx="5963920" cy="318770"/>
                                          <wp:effectExtent l="0" t="0" r="0" b="5080"/>
                                          <wp:docPr id="255" name="Imagem 25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63920" cy="318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5A21AE7D" w14:textId="77777777" w:rsidR="009F47D7" w:rsidRDefault="009F47D7" w:rsidP="009F47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FC2A5" id="Agrupar 48" o:spid="_x0000_s1050" style="position:absolute;left:0;text-align:left;margin-left:-205pt;margin-top:17.7pt;width:622.1pt;height:33pt;z-index:251682816;mso-position-horizontal-relative:page;mso-width-relative:margin;mso-height-relative:margin" coordorigin="-1547,-42" coordsize="7748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">
                      <v:rect id="Retângulo 49" o:spid="_x0000_s1051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" fillcolor="#2f5597" stroked="f" strokeweight="1pt"/>
                      <v:shape id="_x0000_s1052" type="#_x0000_t202" style="position:absolute;left:-1547;top:-42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  <v:textbox>
                          <w:txbxContent>
                            <w:p w14:paraId="0C70B022" w14:textId="0A55A6A1" w:rsidR="009F47D7" w:rsidRPr="003264EB" w:rsidRDefault="009F47D7" w:rsidP="009F47D7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9 - PROPRIEDADES FÍSICO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 xml:space="preserve"> - </w:t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QUÍMICAS</w:t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69191342" wp14:editId="0B1D7B4B">
                                    <wp:extent cx="5963920" cy="318770"/>
                                    <wp:effectExtent l="0" t="0" r="0" b="5080"/>
                                    <wp:docPr id="255" name="Imagem 2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A21AE7D" w14:textId="77777777" w:rsidR="009F47D7" w:rsidRDefault="009F47D7" w:rsidP="009F47D7"/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BC4494" w14:paraId="19A58C25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9ACD944" w14:textId="60F80246" w:rsidR="00BC4494" w:rsidRDefault="00BC4494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717DDD1" w14:textId="0598285C" w:rsidR="00BC4494" w:rsidRPr="005F490F" w:rsidRDefault="00BC4494" w:rsidP="00C278A9">
            <w:pPr>
              <w:tabs>
                <w:tab w:val="left" w:pos="851"/>
              </w:tabs>
              <w:spacing w:line="360" w:lineRule="auto"/>
              <w:ind w:left="1029"/>
            </w:pPr>
          </w:p>
        </w:tc>
      </w:tr>
    </w:tbl>
    <w:p w14:paraId="35E12B14" w14:textId="77777777" w:rsidR="00244E83" w:rsidRPr="002D63B5" w:rsidRDefault="00244E83" w:rsidP="00022E7C">
      <w:pPr>
        <w:pStyle w:val="Default"/>
        <w:jc w:val="both"/>
        <w:rPr>
          <w:lang w:val="pt-PT"/>
        </w:rPr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9F47D7" w:rsidRPr="00A773EF" w14:paraId="6B92FB4A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88D88CB" w14:textId="6CD9F318" w:rsidR="009F47D7" w:rsidRPr="000F71E3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9F47D7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 Estado Físico</w:t>
            </w:r>
          </w:p>
          <w:p w14:paraId="28C5B1EF" w14:textId="77777777" w:rsidR="009F47D7" w:rsidRPr="000F71E3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70F934E" w14:textId="42A71647" w:rsidR="009F47D7" w:rsidRPr="00A773EF" w:rsidRDefault="009F47D7" w:rsidP="004D16EB">
            <w:pPr>
              <w:pStyle w:val="Ttulo1"/>
              <w:spacing w:line="360" w:lineRule="auto"/>
              <w:ind w:left="1026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9F47D7">
              <w:rPr>
                <w:b w:val="0"/>
                <w:sz w:val="22"/>
                <w:szCs w:val="22"/>
              </w:rPr>
              <w:t>Líquido</w:t>
            </w:r>
            <w:r w:rsidR="004D16EB">
              <w:rPr>
                <w:b w:val="0"/>
                <w:sz w:val="22"/>
                <w:szCs w:val="22"/>
              </w:rPr>
              <w:t xml:space="preserve"> viscoso.</w:t>
            </w:r>
          </w:p>
        </w:tc>
      </w:tr>
      <w:tr w:rsidR="009F47D7" w:rsidRPr="0087647F" w14:paraId="738C579A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0BF2B91" w14:textId="52FF2BE5" w:rsidR="009F47D7" w:rsidRPr="000F71E3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9F47D7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9.2 Cor</w:t>
            </w:r>
          </w:p>
          <w:p w14:paraId="40F6F985" w14:textId="77777777" w:rsidR="009F47D7" w:rsidRPr="000F71E3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DCF44B9" w14:textId="37C4E3EC" w:rsidR="009F47D7" w:rsidRPr="0087647F" w:rsidRDefault="00B35C20" w:rsidP="00C278A9">
            <w:pPr>
              <w:pStyle w:val="Corpodetexto"/>
              <w:tabs>
                <w:tab w:val="left" w:pos="851"/>
              </w:tabs>
              <w:spacing w:line="360" w:lineRule="auto"/>
              <w:ind w:left="1029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Lilás</w:t>
            </w:r>
          </w:p>
        </w:tc>
      </w:tr>
      <w:tr w:rsidR="009F47D7" w:rsidRPr="00177852" w14:paraId="151079F0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A09AC73" w14:textId="16B55C07" w:rsidR="009F47D7" w:rsidRPr="000F71E3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9F47D7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9.3 Odor</w:t>
            </w:r>
          </w:p>
          <w:p w14:paraId="10299B36" w14:textId="77777777" w:rsidR="009F47D7" w:rsidRPr="000F71E3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7341B85" w14:textId="26DCDE64" w:rsidR="009F47D7" w:rsidRPr="00177852" w:rsidRDefault="009F47D7" w:rsidP="00C278A9">
            <w:pPr>
              <w:tabs>
                <w:tab w:val="left" w:pos="851"/>
              </w:tabs>
              <w:spacing w:line="360" w:lineRule="auto"/>
              <w:ind w:left="1029"/>
              <w:rPr>
                <w:sz w:val="24"/>
                <w:szCs w:val="24"/>
              </w:rPr>
            </w:pPr>
            <w:r w:rsidRPr="00D33FC8">
              <w:t>Característico</w:t>
            </w:r>
          </w:p>
        </w:tc>
      </w:tr>
      <w:tr w:rsidR="009F47D7" w14:paraId="1FA8B473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4229DA4" w14:textId="1A93EE12" w:rsidR="009F47D7" w:rsidRPr="000F71E3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9F47D7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9.4 pH</w:t>
            </w:r>
          </w:p>
          <w:p w14:paraId="2F0671EC" w14:textId="77777777" w:rsidR="009F47D7" w:rsidRDefault="009F47D7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54D404E" w14:textId="5A472847" w:rsidR="009F47D7" w:rsidRDefault="00B35C20" w:rsidP="00C278A9">
            <w:pPr>
              <w:tabs>
                <w:tab w:val="left" w:pos="851"/>
              </w:tabs>
              <w:spacing w:line="360" w:lineRule="auto"/>
              <w:ind w:left="1029"/>
              <w:rPr>
                <w:bCs/>
              </w:rPr>
            </w:pPr>
            <w:r>
              <w:lastRenderedPageBreak/>
              <w:t>7,0 – 8,0</w:t>
            </w:r>
          </w:p>
        </w:tc>
      </w:tr>
      <w:tr w:rsidR="009F47D7" w14:paraId="55107BAD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9E4BA10" w14:textId="063B18F7" w:rsidR="009F47D7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9.5 Temperatura específicas ou faixas de temperatura para mudança de estado físico</w:t>
            </w:r>
          </w:p>
          <w:p w14:paraId="261F5787" w14:textId="39ECBB93" w:rsidR="00AD4454" w:rsidRDefault="00AD4454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B6D8EEB" w14:textId="5D343B51" w:rsidR="009F47D7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AD4454" w14:paraId="3AEA2B22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5DE8FC4" w14:textId="15A60FC0" w:rsidR="00AD4454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9.6 Ponto de Ebulição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63E30FD" w14:textId="0ED98A90" w:rsidR="00646235" w:rsidRPr="00AD4454" w:rsidRDefault="00646235" w:rsidP="00646235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4792E560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FE28108" w14:textId="337D2A6D" w:rsidR="00646235" w:rsidRPr="00AD4454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9.7 Ponto de Fusão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F7CF36A" w14:textId="0F232A65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56A0EE35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DC7833B" w14:textId="1983F781" w:rsidR="00646235" w:rsidRPr="00AD4454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9.8 Ponto de fulgor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A0255C3" w14:textId="327A9F86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6C6F20CA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5590F32" w14:textId="29D13961" w:rsidR="00646235" w:rsidRPr="00AD4454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9.9 Limite de Explosividade Inferior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4A8D7E4" w14:textId="1681DE6D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7C4B5FDF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48304EE" w14:textId="78B39498" w:rsidR="00646235" w:rsidRPr="00AD4454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9.10 Limite de Explosividade Superior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160DEAE" w14:textId="4FC3E1AC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73CFFC21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363D465" w14:textId="20611884" w:rsidR="00646235" w:rsidRPr="00AD4454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9.11 Gravidade Específica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7D7FB49" w14:textId="71C0E6F0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22A15AEB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4EB71C5" w14:textId="188DB3BF" w:rsidR="00646235" w:rsidRPr="00AD4454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9.12 Pressão de Vapor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778715A" w14:textId="130B7387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0255F7E3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F69F54A" w14:textId="54746202" w:rsidR="00646235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9.13 Temperatura de Auto-ignição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EF4044E" w14:textId="6A6BE97E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72695F57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C46CFE5" w14:textId="132988A4" w:rsidR="00646235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9.14 Densidade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3A23F76" w14:textId="6BAA2E72" w:rsidR="00646235" w:rsidRDefault="00B35C20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0,96 – 0,96 g/cm³</w:t>
            </w:r>
          </w:p>
        </w:tc>
      </w:tr>
      <w:tr w:rsidR="00646235" w14:paraId="551DEFF3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9F2B3BE" w14:textId="1506A436" w:rsidR="00646235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9.15 Solubilidade em Água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EE6537F" w14:textId="47CF747F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Solúvel</w:t>
            </w:r>
          </w:p>
        </w:tc>
      </w:tr>
      <w:tr w:rsidR="00646235" w14:paraId="1C248D6A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95386EA" w14:textId="48E39E32" w:rsidR="00646235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9.16 Autoinflamabilidade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46B86F1" w14:textId="0250F49B" w:rsidR="00646235" w:rsidRDefault="00646235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52AA27C6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664857E" w14:textId="5AE7157E" w:rsidR="00646235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9.17 Teor de Ativos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962141B" w14:textId="27F7D823" w:rsidR="00646235" w:rsidRDefault="00E201B9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Não aplicável</w:t>
            </w:r>
          </w:p>
        </w:tc>
      </w:tr>
      <w:tr w:rsidR="00646235" w14:paraId="72608CF7" w14:textId="77777777" w:rsidTr="00C278A9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F238802" w14:textId="2A797151" w:rsidR="00646235" w:rsidRDefault="00646235" w:rsidP="00C278A9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9.18 Viscosidade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E2A5B94" w14:textId="203A8E41" w:rsidR="00646235" w:rsidRDefault="006C07EF" w:rsidP="00C278A9">
            <w:pPr>
              <w:tabs>
                <w:tab w:val="left" w:pos="851"/>
              </w:tabs>
              <w:spacing w:line="360" w:lineRule="auto"/>
              <w:ind w:left="1029"/>
            </w:pPr>
            <w:r>
              <w:t>2.000 – 4.000 cPs</w:t>
            </w:r>
          </w:p>
          <w:p w14:paraId="61256355" w14:textId="5A07FB41" w:rsidR="00CE2DC4" w:rsidRDefault="00CE2DC4" w:rsidP="00C278A9">
            <w:pPr>
              <w:tabs>
                <w:tab w:val="left" w:pos="851"/>
              </w:tabs>
              <w:spacing w:line="360" w:lineRule="auto"/>
              <w:ind w:left="1029"/>
            </w:pPr>
          </w:p>
        </w:tc>
      </w:tr>
    </w:tbl>
    <w:p w14:paraId="096307F6" w14:textId="77777777" w:rsidR="00244E83" w:rsidRDefault="00244E83" w:rsidP="00244E83">
      <w:pPr>
        <w:spacing w:after="0" w:line="360" w:lineRule="auto"/>
        <w:rPr>
          <w:b/>
          <w:bCs/>
        </w:rPr>
      </w:pPr>
    </w:p>
    <w:p w14:paraId="1DD261FC" w14:textId="5AF1DADB" w:rsidR="00B2223F" w:rsidRDefault="00B2223F" w:rsidP="00244E83">
      <w:pPr>
        <w:pStyle w:val="Ttulo1"/>
        <w:tabs>
          <w:tab w:val="left" w:pos="851"/>
          <w:tab w:val="left" w:pos="993"/>
          <w:tab w:val="left" w:pos="1205"/>
        </w:tabs>
        <w:ind w:left="0" w:right="2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65D72F" wp14:editId="4ADA9232">
                <wp:simplePos x="0" y="0"/>
                <wp:positionH relativeFrom="page">
                  <wp:align>center</wp:align>
                </wp:positionH>
                <wp:positionV relativeFrom="paragraph">
                  <wp:posOffset>-133639</wp:posOffset>
                </wp:positionV>
                <wp:extent cx="7900670" cy="419100"/>
                <wp:effectExtent l="0" t="0" r="508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670" cy="419100"/>
                          <a:chOff x="-154760" y="-4294"/>
                          <a:chExt cx="7748677" cy="388620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760" y="-4294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C24D5" w14:textId="117F96BE" w:rsidR="00B2223F" w:rsidRPr="003264EB" w:rsidRDefault="00B2223F" w:rsidP="00B2223F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B2223F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10 - ESTABILIDADE E REATIVIDADE</w:t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533B08E4" wp14:editId="1AD0E51A">
                                    <wp:extent cx="5963920" cy="318770"/>
                                    <wp:effectExtent l="0" t="0" r="0" b="5080"/>
                                    <wp:docPr id="256" name="Imagem 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D8DC7E9" w14:textId="77777777" w:rsidR="00B2223F" w:rsidRDefault="00B2223F" w:rsidP="00B222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5D72F" id="Agrupar 5" o:spid="_x0000_s1053" style="position:absolute;margin-left:0;margin-top:-10.5pt;width:622.1pt;height:33pt;z-index:251684864;mso-position-horizontal:center;mso-position-horizontal-relative:page;mso-width-relative:margin;mso-height-relative:margin" coordorigin="-1547,-42" coordsize="7748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">
                <v:rect id="Retângulo 6" o:spid="_x0000_s1054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" fillcolor="#2f5597" stroked="f" strokeweight="1pt"/>
                <v:shape id="_x0000_s1055" type="#_x0000_t202" style="position:absolute;left:-1547;top:-42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92C24D5" w14:textId="117F96BE" w:rsidR="00B2223F" w:rsidRPr="003264EB" w:rsidRDefault="00B2223F" w:rsidP="00B2223F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B2223F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>10 - ESTABILIDADE E REATIVIDADE</w:t>
                        </w:r>
                        <w:r w:rsidRPr="009F47D7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533B08E4" wp14:editId="1AD0E51A">
                              <wp:extent cx="5963920" cy="318770"/>
                              <wp:effectExtent l="0" t="0" r="0" b="5080"/>
                              <wp:docPr id="256" name="Imagem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392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8DC7E9" w14:textId="77777777" w:rsidR="00B2223F" w:rsidRDefault="00B2223F" w:rsidP="00B2223F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5CF50BB" w14:textId="77777777" w:rsidR="00B2223F" w:rsidRDefault="00B2223F" w:rsidP="00244E83">
      <w:pPr>
        <w:pStyle w:val="Ttulo1"/>
        <w:tabs>
          <w:tab w:val="left" w:pos="851"/>
          <w:tab w:val="left" w:pos="993"/>
          <w:tab w:val="left" w:pos="1205"/>
        </w:tabs>
        <w:ind w:left="0" w:right="264"/>
        <w:rPr>
          <w:rFonts w:ascii="Arial Black" w:hAnsi="Arial Black"/>
          <w:sz w:val="24"/>
          <w:szCs w:val="24"/>
        </w:rPr>
      </w:pPr>
    </w:p>
    <w:p w14:paraId="12C3EB48" w14:textId="0125E5DA" w:rsidR="00B2223F" w:rsidRDefault="00B2223F" w:rsidP="00244E83">
      <w:pPr>
        <w:pStyle w:val="Ttulo1"/>
        <w:tabs>
          <w:tab w:val="left" w:pos="851"/>
          <w:tab w:val="left" w:pos="993"/>
          <w:tab w:val="left" w:pos="1205"/>
        </w:tabs>
        <w:ind w:left="0" w:right="264"/>
        <w:rPr>
          <w:rFonts w:ascii="Arial Black" w:hAnsi="Arial Black"/>
          <w:sz w:val="24"/>
          <w:szCs w:val="24"/>
        </w:rPr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B2223F" w:rsidRPr="00A773EF" w14:paraId="2FAC49A8" w14:textId="77777777" w:rsidTr="00D3220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233D6DF" w14:textId="1A2C3F16" w:rsidR="00B2223F" w:rsidRPr="000F71E3" w:rsidRDefault="00B2223F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B2223F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10.1 Estabilidade Química</w:t>
            </w:r>
          </w:p>
          <w:p w14:paraId="29C702C7" w14:textId="77777777" w:rsidR="00B2223F" w:rsidRPr="000F71E3" w:rsidRDefault="00B2223F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4905227" w14:textId="27390235" w:rsidR="00B2223F" w:rsidRPr="00A773EF" w:rsidRDefault="00B2223F" w:rsidP="00264036">
            <w:pPr>
              <w:pStyle w:val="Ttulo1"/>
              <w:tabs>
                <w:tab w:val="left" w:pos="1308"/>
              </w:tabs>
              <w:spacing w:line="360" w:lineRule="auto"/>
              <w:ind w:left="1025" w:right="321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B2223F">
              <w:rPr>
                <w:b w:val="0"/>
                <w:sz w:val="22"/>
                <w:szCs w:val="22"/>
              </w:rPr>
              <w:lastRenderedPageBreak/>
              <w:t xml:space="preserve">O produto é estável a temperatura ambiente, sob condições normais de </w:t>
            </w:r>
            <w:r w:rsidRPr="00B2223F">
              <w:rPr>
                <w:b w:val="0"/>
                <w:sz w:val="22"/>
                <w:szCs w:val="22"/>
              </w:rPr>
              <w:lastRenderedPageBreak/>
              <w:t>uso e armazenagem.</w:t>
            </w:r>
          </w:p>
        </w:tc>
      </w:tr>
      <w:tr w:rsidR="00B2223F" w:rsidRPr="0087647F" w14:paraId="3D17E23D" w14:textId="77777777" w:rsidTr="00D3220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7F92814D" w14:textId="7104CD99" w:rsidR="00B2223F" w:rsidRPr="000F71E3" w:rsidRDefault="00B2223F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B2223F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lastRenderedPageBreak/>
              <w:t>10.2 Condições a evitar</w:t>
            </w:r>
          </w:p>
          <w:p w14:paraId="32776DEB" w14:textId="77777777" w:rsidR="00B2223F" w:rsidRPr="000F71E3" w:rsidRDefault="00B2223F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AC0AF75" w14:textId="1BA536AA" w:rsidR="00B2223F" w:rsidRPr="0087647F" w:rsidRDefault="00B2223F" w:rsidP="00264036">
            <w:pPr>
              <w:tabs>
                <w:tab w:val="left" w:pos="1308"/>
                <w:tab w:val="left" w:pos="1560"/>
              </w:tabs>
              <w:spacing w:line="360" w:lineRule="auto"/>
              <w:ind w:left="1025" w:right="321"/>
            </w:pPr>
            <w:r w:rsidRPr="00022E7C">
              <w:t>Temperaturas superiores a 50 °C</w:t>
            </w:r>
            <w:r w:rsidR="00A73FD1">
              <w:t xml:space="preserve"> e exposição direta a luz solar.</w:t>
            </w:r>
          </w:p>
        </w:tc>
      </w:tr>
      <w:tr w:rsidR="00B2223F" w:rsidRPr="00177852" w14:paraId="21637C73" w14:textId="77777777" w:rsidTr="00D3220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A4AACD9" w14:textId="5578C091" w:rsidR="00B2223F" w:rsidRPr="000F71E3" w:rsidRDefault="00B2223F" w:rsidP="0012286B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B2223F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10.3 Produtos perigosos da decomposição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ECB78CE" w14:textId="00C660B5" w:rsidR="00B2223F" w:rsidRPr="00022E7C" w:rsidRDefault="00B2223F" w:rsidP="00264036">
            <w:pPr>
              <w:tabs>
                <w:tab w:val="left" w:pos="1308"/>
                <w:tab w:val="left" w:pos="1450"/>
                <w:tab w:val="left" w:pos="1560"/>
              </w:tabs>
              <w:spacing w:line="360" w:lineRule="auto"/>
              <w:ind w:left="1025" w:right="321"/>
              <w:jc w:val="both"/>
            </w:pPr>
            <w:r w:rsidRPr="00022E7C">
              <w:t>Não há</w:t>
            </w:r>
            <w:r w:rsidR="0012286B">
              <w:t xml:space="preserve"> </w:t>
            </w:r>
            <w:r w:rsidRPr="00022E7C">
              <w:t>liberação de gases tóxicos e irritantes.</w:t>
            </w:r>
          </w:p>
          <w:p w14:paraId="4DD5E29D" w14:textId="099AB2BD" w:rsidR="00B2223F" w:rsidRPr="00177852" w:rsidRDefault="00B2223F" w:rsidP="00264036">
            <w:pPr>
              <w:tabs>
                <w:tab w:val="left" w:pos="851"/>
                <w:tab w:val="left" w:pos="1308"/>
              </w:tabs>
              <w:spacing w:line="360" w:lineRule="auto"/>
              <w:ind w:left="1025" w:right="321"/>
              <w:rPr>
                <w:sz w:val="24"/>
                <w:szCs w:val="24"/>
              </w:rPr>
            </w:pPr>
          </w:p>
        </w:tc>
      </w:tr>
      <w:tr w:rsidR="00B2223F" w14:paraId="402D75D3" w14:textId="77777777" w:rsidTr="00D3220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0AA1256" w14:textId="0C42A9DE" w:rsidR="00B2223F" w:rsidRPr="000F71E3" w:rsidRDefault="00B2223F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B2223F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10.4 Reatividade</w:t>
            </w:r>
          </w:p>
          <w:p w14:paraId="178E1675" w14:textId="77777777" w:rsidR="00B2223F" w:rsidRDefault="00B2223F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100363C" w14:textId="1AE68134" w:rsidR="00B2223F" w:rsidRDefault="00B2223F" w:rsidP="00264036">
            <w:pPr>
              <w:tabs>
                <w:tab w:val="left" w:pos="851"/>
                <w:tab w:val="left" w:pos="1308"/>
              </w:tabs>
              <w:spacing w:line="360" w:lineRule="auto"/>
              <w:ind w:left="1025"/>
              <w:rPr>
                <w:bCs/>
              </w:rPr>
            </w:pPr>
            <w:r w:rsidRPr="00B2223F">
              <w:rPr>
                <w:bCs/>
              </w:rPr>
              <w:t>Nenhuma</w:t>
            </w:r>
            <w:r w:rsidR="0012286B">
              <w:rPr>
                <w:bCs/>
              </w:rPr>
              <w:t>.</w:t>
            </w:r>
          </w:p>
        </w:tc>
      </w:tr>
      <w:tr w:rsidR="00B2223F" w14:paraId="6C91E017" w14:textId="77777777" w:rsidTr="00D3220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B0DEF87" w14:textId="18CB21A9" w:rsidR="00B2223F" w:rsidRDefault="0030158D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30158D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10.5 Possibilidade de reações perigosas</w:t>
            </w:r>
          </w:p>
          <w:p w14:paraId="50AAD9A5" w14:textId="77777777" w:rsidR="00B2223F" w:rsidRDefault="00B2223F" w:rsidP="00D32204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723EAD8" w14:textId="14805917" w:rsidR="00B2223F" w:rsidRDefault="0030158D" w:rsidP="00264036">
            <w:pPr>
              <w:tabs>
                <w:tab w:val="left" w:pos="851"/>
                <w:tab w:val="left" w:pos="1308"/>
                <w:tab w:val="left" w:pos="2869"/>
              </w:tabs>
              <w:spacing w:line="360" w:lineRule="auto"/>
              <w:ind w:left="1025"/>
            </w:pPr>
            <w:r w:rsidRPr="0030158D">
              <w:t>Nenhuma</w:t>
            </w:r>
            <w:r w:rsidR="0012286B">
              <w:t>.</w:t>
            </w:r>
            <w:r>
              <w:tab/>
            </w:r>
          </w:p>
          <w:p w14:paraId="36BC2F82" w14:textId="77777777" w:rsidR="009620D3" w:rsidRDefault="009620D3" w:rsidP="00264036">
            <w:pPr>
              <w:tabs>
                <w:tab w:val="left" w:pos="1308"/>
              </w:tabs>
              <w:ind w:left="1025"/>
            </w:pPr>
          </w:p>
          <w:p w14:paraId="456C7358" w14:textId="17F5409B" w:rsidR="009620D3" w:rsidRPr="009620D3" w:rsidRDefault="009620D3" w:rsidP="00264036">
            <w:pPr>
              <w:tabs>
                <w:tab w:val="left" w:pos="1308"/>
              </w:tabs>
              <w:ind w:left="1025" w:firstLine="708"/>
            </w:pPr>
          </w:p>
        </w:tc>
      </w:tr>
      <w:tr w:rsidR="00B2223F" w14:paraId="4F9AB0C0" w14:textId="77777777" w:rsidTr="00D3220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34ECC7D" w14:textId="307E00AE" w:rsidR="00B2223F" w:rsidRPr="00CF3535" w:rsidRDefault="00CF3535" w:rsidP="009620D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</w:pPr>
            <w:r w:rsidRPr="00CF3535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10.6</w:t>
            </w:r>
            <w:r w:rsidR="009620D3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  <w:r w:rsidRPr="00CF3535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Materiais ou substâncias incompatíveis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107B43E" w14:textId="5ED75B34" w:rsidR="00B2223F" w:rsidRPr="00AD4454" w:rsidRDefault="00CE2DC4" w:rsidP="00264036">
            <w:pPr>
              <w:tabs>
                <w:tab w:val="left" w:pos="851"/>
                <w:tab w:val="left" w:pos="1308"/>
              </w:tabs>
              <w:spacing w:line="360" w:lineRule="auto"/>
              <w:ind w:left="1025"/>
            </w:pPr>
            <w:r>
              <w:t>Nenhum.</w:t>
            </w:r>
          </w:p>
        </w:tc>
      </w:tr>
      <w:tr w:rsidR="00CE2DC4" w14:paraId="3F25F1DE" w14:textId="77777777" w:rsidTr="00D32204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7EC5A4A" w14:textId="77777777" w:rsidR="00CE2DC4" w:rsidRPr="00CF3535" w:rsidRDefault="00CE2DC4" w:rsidP="009620D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150ADBC" w14:textId="77777777" w:rsidR="00CE2DC4" w:rsidRDefault="00CE2DC4" w:rsidP="00264036">
            <w:pPr>
              <w:tabs>
                <w:tab w:val="left" w:pos="851"/>
                <w:tab w:val="left" w:pos="1308"/>
              </w:tabs>
              <w:spacing w:line="360" w:lineRule="auto"/>
              <w:ind w:left="1025"/>
            </w:pPr>
          </w:p>
        </w:tc>
      </w:tr>
    </w:tbl>
    <w:p w14:paraId="7C7B83E6" w14:textId="1FB5A7A9" w:rsidR="00B2223F" w:rsidRPr="005F490F" w:rsidRDefault="004C23EE" w:rsidP="00B2223F">
      <w:pPr>
        <w:tabs>
          <w:tab w:val="left" w:pos="851"/>
        </w:tabs>
        <w:spacing w:after="0" w:line="240" w:lineRule="auto"/>
        <w:ind w:right="-1"/>
        <w:jc w:val="both"/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9AE74E" wp14:editId="16EDCDBF">
                <wp:simplePos x="0" y="0"/>
                <wp:positionH relativeFrom="page">
                  <wp:align>center</wp:align>
                </wp:positionH>
                <wp:positionV relativeFrom="paragraph">
                  <wp:posOffset>219710</wp:posOffset>
                </wp:positionV>
                <wp:extent cx="7900670" cy="419100"/>
                <wp:effectExtent l="0" t="0" r="5080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670" cy="419100"/>
                          <a:chOff x="-176957" y="-11211"/>
                          <a:chExt cx="7748677" cy="38862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6957" y="-11211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3CBAF" w14:textId="264D92AF" w:rsidR="004C23EE" w:rsidRPr="003264EB" w:rsidRDefault="004C23EE" w:rsidP="004C23EE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4C23EE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11 - INFORMAÇÕES TOXICOLÓGICAS</w:t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296708D4" wp14:editId="70CA691B">
                                    <wp:extent cx="5963920" cy="318770"/>
                                    <wp:effectExtent l="0" t="0" r="0" b="5080"/>
                                    <wp:docPr id="257" name="Imagem 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D9EAB0" w14:textId="77777777" w:rsidR="004C23EE" w:rsidRDefault="004C23EE" w:rsidP="004C23E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AE74E" id="Agrupar 1" o:spid="_x0000_s1056" style="position:absolute;left:0;text-align:left;margin-left:0;margin-top:17.3pt;width:622.1pt;height:33pt;z-index:251686912;mso-position-horizontal:center;mso-position-horizontal-relative:page;mso-width-relative:margin;mso-height-relative:margin" coordorigin="-1769,-112" coordsize="7748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">
                <v:rect id="Retângulo 3" o:spid="_x0000_s1057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" fillcolor="#2f5597" stroked="f" strokeweight="1pt"/>
                <v:shape id="_x0000_s1058" type="#_x0000_t202" style="position:absolute;left:-1769;top:-112;width:774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9F3CBAF" w14:textId="264D92AF" w:rsidR="004C23EE" w:rsidRPr="003264EB" w:rsidRDefault="004C23EE" w:rsidP="004C23EE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4C23EE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>11 - INFORMAÇÕES TOXICOLÓGICAS</w:t>
                        </w:r>
                        <w:r w:rsidRPr="009F47D7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296708D4" wp14:editId="70CA691B">
                              <wp:extent cx="5963920" cy="318770"/>
                              <wp:effectExtent l="0" t="0" r="0" b="5080"/>
                              <wp:docPr id="257" name="Imagem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392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D9EAB0" w14:textId="77777777" w:rsidR="004C23EE" w:rsidRDefault="004C23EE" w:rsidP="004C23EE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5EF949E" w14:textId="36528B46" w:rsidR="00B2223F" w:rsidRDefault="00B2223F" w:rsidP="00244E83">
      <w:pPr>
        <w:pStyle w:val="Ttulo1"/>
        <w:tabs>
          <w:tab w:val="left" w:pos="851"/>
          <w:tab w:val="left" w:pos="993"/>
          <w:tab w:val="left" w:pos="1205"/>
        </w:tabs>
        <w:ind w:left="0" w:right="264"/>
        <w:rPr>
          <w:rFonts w:ascii="Arial Black" w:hAnsi="Arial Black"/>
          <w:sz w:val="24"/>
          <w:szCs w:val="24"/>
        </w:rPr>
      </w:pPr>
    </w:p>
    <w:p w14:paraId="3BEB2292" w14:textId="68B91709" w:rsidR="00B2223F" w:rsidRDefault="00B2223F" w:rsidP="00244E83">
      <w:pPr>
        <w:pStyle w:val="Ttulo1"/>
        <w:tabs>
          <w:tab w:val="left" w:pos="851"/>
          <w:tab w:val="left" w:pos="993"/>
          <w:tab w:val="left" w:pos="1205"/>
        </w:tabs>
        <w:ind w:left="0" w:right="264"/>
        <w:rPr>
          <w:rFonts w:ascii="Arial Black" w:hAnsi="Arial Black"/>
          <w:sz w:val="24"/>
          <w:szCs w:val="24"/>
        </w:rPr>
      </w:pPr>
    </w:p>
    <w:p w14:paraId="0E07D535" w14:textId="2BABAE18" w:rsidR="00022E7C" w:rsidRPr="00022E7C" w:rsidRDefault="00022E7C" w:rsidP="00A84231">
      <w:pPr>
        <w:tabs>
          <w:tab w:val="left" w:pos="1560"/>
        </w:tabs>
        <w:spacing w:after="0" w:line="240" w:lineRule="auto"/>
      </w:pPr>
    </w:p>
    <w:p w14:paraId="2677A76F" w14:textId="77777777" w:rsidR="004C23EE" w:rsidRDefault="004C23EE" w:rsidP="00244E83">
      <w:pPr>
        <w:spacing w:after="0" w:line="360" w:lineRule="auto"/>
        <w:rPr>
          <w:b/>
          <w:bCs/>
        </w:rPr>
      </w:pP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4C23EE" w:rsidRPr="00A773EF" w14:paraId="4AE0D0B7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3F3A3CE1" w14:textId="17F74D59" w:rsidR="004C23EE" w:rsidRPr="000F71E3" w:rsidRDefault="004C23EE" w:rsidP="00A73FD1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11.1 Efeitos Locais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83E58C8" w14:textId="52C4898B" w:rsidR="004C23EE" w:rsidRPr="004C23EE" w:rsidRDefault="004C23EE" w:rsidP="00264036">
            <w:pPr>
              <w:pStyle w:val="Ttulo1"/>
              <w:spacing w:line="360" w:lineRule="auto"/>
              <w:ind w:left="1025" w:right="321"/>
              <w:jc w:val="both"/>
              <w:outlineLvl w:val="0"/>
              <w:rPr>
                <w:b w:val="0"/>
                <w:sz w:val="22"/>
                <w:szCs w:val="22"/>
                <w:lang w:val="pt-BR"/>
              </w:rPr>
            </w:pPr>
            <w:r w:rsidRPr="004C23EE">
              <w:rPr>
                <w:b w:val="0"/>
                <w:sz w:val="22"/>
                <w:szCs w:val="22"/>
              </w:rPr>
              <w:t>O produto pode causar irritação local, dependo da forma de contato e outros sintomas conforme descrito no Item 2 desta ficha.</w:t>
            </w:r>
          </w:p>
        </w:tc>
      </w:tr>
      <w:tr w:rsidR="004C23EE" w:rsidRPr="0087647F" w14:paraId="1EA661D1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668A283" w14:textId="181C7D15" w:rsidR="004C23EE" w:rsidRPr="000F71E3" w:rsidRDefault="004C23EE" w:rsidP="00A73FD1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11.2 Toxicidade Aguda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0" w:type="auto"/>
              <w:tblInd w:w="1025" w:type="dxa"/>
              <w:tblLook w:val="04A0" w:firstRow="1" w:lastRow="0" w:firstColumn="1" w:lastColumn="0" w:noHBand="0" w:noVBand="1"/>
            </w:tblPr>
            <w:tblGrid>
              <w:gridCol w:w="2263"/>
              <w:gridCol w:w="1172"/>
              <w:gridCol w:w="1659"/>
              <w:gridCol w:w="1593"/>
            </w:tblGrid>
            <w:tr w:rsidR="009B709B" w:rsidRPr="000F2A6A" w14:paraId="32DAC729" w14:textId="77777777" w:rsidTr="003F72DC">
              <w:tc>
                <w:tcPr>
                  <w:tcW w:w="2263" w:type="dxa"/>
                </w:tcPr>
                <w:p w14:paraId="1166EFE9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172" w:type="dxa"/>
                </w:tcPr>
                <w:p w14:paraId="350E6A74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Rota</w:t>
                  </w:r>
                </w:p>
              </w:tc>
              <w:tc>
                <w:tcPr>
                  <w:tcW w:w="1659" w:type="dxa"/>
                </w:tcPr>
                <w:p w14:paraId="0516AF73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Espécie</w:t>
                  </w:r>
                </w:p>
              </w:tc>
              <w:tc>
                <w:tcPr>
                  <w:tcW w:w="1593" w:type="dxa"/>
                </w:tcPr>
                <w:p w14:paraId="525570F2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F2A6A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Valor</w:t>
                  </w:r>
                </w:p>
              </w:tc>
            </w:tr>
            <w:tr w:rsidR="009B709B" w:rsidRPr="000F2A6A" w14:paraId="180D2CEB" w14:textId="77777777" w:rsidTr="003F72DC">
              <w:tc>
                <w:tcPr>
                  <w:tcW w:w="2263" w:type="dxa"/>
                  <w:vAlign w:val="center"/>
                </w:tcPr>
                <w:p w14:paraId="0E17422B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2D523008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Cutânea</w:t>
                  </w:r>
                </w:p>
              </w:tc>
              <w:tc>
                <w:tcPr>
                  <w:tcW w:w="1659" w:type="dxa"/>
                  <w:vAlign w:val="center"/>
                </w:tcPr>
                <w:p w14:paraId="45097687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93" w:type="dxa"/>
                  <w:vAlign w:val="center"/>
                </w:tcPr>
                <w:p w14:paraId="1714E7CC" w14:textId="77777777" w:rsidR="009B709B" w:rsidRPr="000F2A6A" w:rsidRDefault="009B709B" w:rsidP="009B709B">
                  <w:pPr>
                    <w:tabs>
                      <w:tab w:val="left" w:pos="1377"/>
                    </w:tabs>
                    <w:spacing w:line="360" w:lineRule="auto"/>
                    <w:ind w:left="-100"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Estimado DL50 &gt; 5000 mg/Kg</w:t>
                  </w:r>
                </w:p>
              </w:tc>
            </w:tr>
            <w:tr w:rsidR="009B709B" w:rsidRPr="000F2A6A" w14:paraId="11A14976" w14:textId="77777777" w:rsidTr="003F72DC">
              <w:tc>
                <w:tcPr>
                  <w:tcW w:w="2263" w:type="dxa"/>
                  <w:vAlign w:val="center"/>
                </w:tcPr>
                <w:p w14:paraId="4C80E280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72" w:type="dxa"/>
                  <w:vAlign w:val="center"/>
                </w:tcPr>
                <w:p w14:paraId="077E2C02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Oral</w:t>
                  </w:r>
                </w:p>
              </w:tc>
              <w:tc>
                <w:tcPr>
                  <w:tcW w:w="1659" w:type="dxa"/>
                  <w:vAlign w:val="center"/>
                </w:tcPr>
                <w:p w14:paraId="0E6B0499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93" w:type="dxa"/>
                  <w:vAlign w:val="center"/>
                </w:tcPr>
                <w:p w14:paraId="3A9C1A14" w14:textId="77777777" w:rsidR="009B709B" w:rsidRPr="000F2A6A" w:rsidRDefault="009B709B" w:rsidP="009B709B">
                  <w:pPr>
                    <w:tabs>
                      <w:tab w:val="left" w:pos="1560"/>
                    </w:tabs>
                    <w:spacing w:line="360" w:lineRule="auto"/>
                    <w:ind w:left="-100"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Estimado DL50 &gt; 5000 mg/Kg</w:t>
                  </w:r>
                </w:p>
              </w:tc>
            </w:tr>
            <w:tr w:rsidR="001849FE" w:rsidRPr="000F2A6A" w14:paraId="3E8026CB" w14:textId="77777777" w:rsidTr="00A90130">
              <w:tc>
                <w:tcPr>
                  <w:tcW w:w="2263" w:type="dxa"/>
                  <w:vAlign w:val="center"/>
                </w:tcPr>
                <w:p w14:paraId="29A8F6C1" w14:textId="4E818F19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Hidrocarbonetos Alifáticos</w:t>
                  </w:r>
                </w:p>
              </w:tc>
              <w:tc>
                <w:tcPr>
                  <w:tcW w:w="1172" w:type="dxa"/>
                  <w:vAlign w:val="center"/>
                </w:tcPr>
                <w:p w14:paraId="520F0F0C" w14:textId="5B5B9DD4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Derme</w:t>
                  </w:r>
                </w:p>
              </w:tc>
              <w:tc>
                <w:tcPr>
                  <w:tcW w:w="1659" w:type="dxa"/>
                  <w:vAlign w:val="center"/>
                </w:tcPr>
                <w:p w14:paraId="26C11D65" w14:textId="64C2BAF6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Coelho</w:t>
                  </w:r>
                </w:p>
              </w:tc>
              <w:tc>
                <w:tcPr>
                  <w:tcW w:w="1593" w:type="dxa"/>
                </w:tcPr>
                <w:p w14:paraId="599183F5" w14:textId="1D8B4D41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left="-100"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DL50 &gt; 3.160 mg/kg</w:t>
                  </w:r>
                </w:p>
              </w:tc>
            </w:tr>
            <w:tr w:rsidR="001849FE" w:rsidRPr="000F2A6A" w14:paraId="6C974328" w14:textId="77777777" w:rsidTr="00A90130">
              <w:tc>
                <w:tcPr>
                  <w:tcW w:w="2263" w:type="dxa"/>
                  <w:vAlign w:val="center"/>
                </w:tcPr>
                <w:p w14:paraId="3B79052E" w14:textId="041F80F2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Hidrocarbonetos Alifáticos</w:t>
                  </w:r>
                </w:p>
              </w:tc>
              <w:tc>
                <w:tcPr>
                  <w:tcW w:w="1172" w:type="dxa"/>
                  <w:vAlign w:val="center"/>
                </w:tcPr>
                <w:p w14:paraId="2CC88A4E" w14:textId="47A27E95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Inalação</w:t>
                  </w:r>
                </w:p>
              </w:tc>
              <w:tc>
                <w:tcPr>
                  <w:tcW w:w="1659" w:type="dxa"/>
                  <w:vAlign w:val="center"/>
                </w:tcPr>
                <w:p w14:paraId="246EAEF3" w14:textId="3FDEFC96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Rato</w:t>
                  </w:r>
                </w:p>
              </w:tc>
              <w:tc>
                <w:tcPr>
                  <w:tcW w:w="1593" w:type="dxa"/>
                </w:tcPr>
                <w:p w14:paraId="453A673C" w14:textId="688CD3E4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left="-100"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CL50 &gt; 3.0 mg/L</w:t>
                  </w:r>
                </w:p>
              </w:tc>
            </w:tr>
            <w:tr w:rsidR="001849FE" w:rsidRPr="000F2A6A" w14:paraId="41E31377" w14:textId="77777777" w:rsidTr="00A90130">
              <w:tc>
                <w:tcPr>
                  <w:tcW w:w="2263" w:type="dxa"/>
                  <w:vAlign w:val="center"/>
                </w:tcPr>
                <w:p w14:paraId="57F53B7A" w14:textId="7DA9C404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Hidrocarbonetos Alifáticos</w:t>
                  </w:r>
                </w:p>
              </w:tc>
              <w:tc>
                <w:tcPr>
                  <w:tcW w:w="1172" w:type="dxa"/>
                  <w:vAlign w:val="center"/>
                </w:tcPr>
                <w:p w14:paraId="75F78F0F" w14:textId="74D1C6C2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Ingestão</w:t>
                  </w:r>
                </w:p>
              </w:tc>
              <w:tc>
                <w:tcPr>
                  <w:tcW w:w="1659" w:type="dxa"/>
                  <w:vAlign w:val="center"/>
                </w:tcPr>
                <w:p w14:paraId="35382730" w14:textId="2EC303AD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Rato</w:t>
                  </w:r>
                </w:p>
              </w:tc>
              <w:tc>
                <w:tcPr>
                  <w:tcW w:w="1593" w:type="dxa"/>
                </w:tcPr>
                <w:p w14:paraId="46443647" w14:textId="0A70DFCA" w:rsidR="001849FE" w:rsidRPr="000F2A6A" w:rsidRDefault="001849FE" w:rsidP="001849FE">
                  <w:pPr>
                    <w:tabs>
                      <w:tab w:val="left" w:pos="1560"/>
                    </w:tabs>
                    <w:spacing w:line="360" w:lineRule="auto"/>
                    <w:ind w:left="-100"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DL50 &gt; 5.000 mg/kg</w:t>
                  </w:r>
                </w:p>
              </w:tc>
            </w:tr>
            <w:tr w:rsidR="000F2A6A" w:rsidRPr="000F2A6A" w14:paraId="3B2D00E9" w14:textId="77777777" w:rsidTr="00844FF5">
              <w:tc>
                <w:tcPr>
                  <w:tcW w:w="2263" w:type="dxa"/>
                </w:tcPr>
                <w:p w14:paraId="4462D574" w14:textId="1C81F197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Morfolina</w:t>
                  </w:r>
                </w:p>
              </w:tc>
              <w:tc>
                <w:tcPr>
                  <w:tcW w:w="1172" w:type="dxa"/>
                </w:tcPr>
                <w:p w14:paraId="1EA3AD64" w14:textId="594E1E07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Cutânea</w:t>
                  </w:r>
                </w:p>
              </w:tc>
              <w:tc>
                <w:tcPr>
                  <w:tcW w:w="1659" w:type="dxa"/>
                </w:tcPr>
                <w:p w14:paraId="083F9E89" w14:textId="2CCA51A3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Coelho</w:t>
                  </w:r>
                </w:p>
              </w:tc>
              <w:tc>
                <w:tcPr>
                  <w:tcW w:w="1593" w:type="dxa"/>
                </w:tcPr>
                <w:p w14:paraId="0BB1B302" w14:textId="73E1FBC3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left="-100"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DL50 = 1.900 mg/kg</w:t>
                  </w:r>
                </w:p>
              </w:tc>
            </w:tr>
            <w:tr w:rsidR="000F2A6A" w:rsidRPr="000F2A6A" w14:paraId="5C1F7880" w14:textId="77777777" w:rsidTr="00844FF5">
              <w:tc>
                <w:tcPr>
                  <w:tcW w:w="2263" w:type="dxa"/>
                </w:tcPr>
                <w:p w14:paraId="0F1FDC15" w14:textId="51FAA963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Morfolina</w:t>
                  </w:r>
                </w:p>
              </w:tc>
              <w:tc>
                <w:tcPr>
                  <w:tcW w:w="1172" w:type="dxa"/>
                </w:tcPr>
                <w:p w14:paraId="544ACF38" w14:textId="1266646B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Oral</w:t>
                  </w:r>
                </w:p>
              </w:tc>
              <w:tc>
                <w:tcPr>
                  <w:tcW w:w="1659" w:type="dxa"/>
                </w:tcPr>
                <w:p w14:paraId="54FC7D05" w14:textId="5FD30AAF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Rato</w:t>
                  </w:r>
                </w:p>
              </w:tc>
              <w:tc>
                <w:tcPr>
                  <w:tcW w:w="1593" w:type="dxa"/>
                </w:tcPr>
                <w:p w14:paraId="7555154F" w14:textId="45C83A18" w:rsidR="000F2A6A" w:rsidRPr="000F2A6A" w:rsidRDefault="000F2A6A" w:rsidP="000F2A6A">
                  <w:pPr>
                    <w:tabs>
                      <w:tab w:val="left" w:pos="1560"/>
                    </w:tabs>
                    <w:spacing w:line="360" w:lineRule="auto"/>
                    <w:ind w:left="-100" w:right="-107"/>
                    <w:jc w:val="center"/>
                    <w:rPr>
                      <w:sz w:val="16"/>
                      <w:szCs w:val="16"/>
                    </w:rPr>
                  </w:pPr>
                  <w:r w:rsidRPr="000F2A6A">
                    <w:rPr>
                      <w:sz w:val="16"/>
                      <w:szCs w:val="16"/>
                    </w:rPr>
                    <w:t>DL50 = 500 mg/Kg</w:t>
                  </w:r>
                </w:p>
              </w:tc>
            </w:tr>
          </w:tbl>
          <w:p w14:paraId="50D88D02" w14:textId="307B9DF1" w:rsidR="004C23EE" w:rsidRPr="000F2A6A" w:rsidRDefault="004C23EE" w:rsidP="00264036">
            <w:pPr>
              <w:tabs>
                <w:tab w:val="left" w:pos="1560"/>
              </w:tabs>
              <w:spacing w:line="360" w:lineRule="auto"/>
              <w:ind w:left="1025" w:right="321"/>
              <w:jc w:val="both"/>
              <w:rPr>
                <w:sz w:val="16"/>
                <w:szCs w:val="16"/>
              </w:rPr>
            </w:pPr>
          </w:p>
        </w:tc>
      </w:tr>
      <w:tr w:rsidR="004C23EE" w:rsidRPr="00177852" w14:paraId="1B612B54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49730B71" w14:textId="085A788A" w:rsidR="00A73FD1" w:rsidRPr="000F71E3" w:rsidRDefault="004C23EE" w:rsidP="00A73FD1">
            <w:pPr>
              <w:pStyle w:val="Corpodetexto"/>
              <w:tabs>
                <w:tab w:val="left" w:pos="186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lastRenderedPageBreak/>
              <w:t>11.3</w:t>
            </w:r>
            <w:r w:rsidR="00A73FD1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 xml:space="preserve"> </w:t>
            </w: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Corrosão da Pele/Irritação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017C805" w14:textId="24C147BE" w:rsidR="004C23EE" w:rsidRPr="00177852" w:rsidRDefault="004C23EE" w:rsidP="00264036">
            <w:pPr>
              <w:tabs>
                <w:tab w:val="left" w:pos="1560"/>
              </w:tabs>
              <w:spacing w:line="360" w:lineRule="auto"/>
              <w:ind w:left="1025" w:right="321"/>
              <w:rPr>
                <w:sz w:val="24"/>
                <w:szCs w:val="24"/>
              </w:rPr>
            </w:pPr>
            <w:r w:rsidRPr="004C23EE">
              <w:t>Baseado nas informações disponíveis, o produto não possui classificação para este critério.</w:t>
            </w:r>
          </w:p>
        </w:tc>
      </w:tr>
      <w:tr w:rsidR="004C23EE" w14:paraId="2DEDACC4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90ADE5E" w14:textId="6DFFC5F7" w:rsidR="00A73FD1" w:rsidRDefault="004C23EE" w:rsidP="00A73FD1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11.4 Dano ocular grave/Irritação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1016789" w14:textId="3E195C89" w:rsidR="004C23EE" w:rsidRDefault="004C23EE" w:rsidP="00264036">
            <w:pPr>
              <w:widowControl w:val="0"/>
              <w:tabs>
                <w:tab w:val="left" w:pos="1025"/>
              </w:tabs>
              <w:autoSpaceDE w:val="0"/>
              <w:autoSpaceDN w:val="0"/>
              <w:spacing w:line="360" w:lineRule="auto"/>
              <w:ind w:left="1025" w:right="321"/>
              <w:jc w:val="both"/>
              <w:rPr>
                <w:bCs/>
              </w:rPr>
            </w:pPr>
            <w:r w:rsidRPr="00D33FC8">
              <w:t>Baseado nas informações disponíveis, o produto não possui classificação</w:t>
            </w:r>
            <w:r>
              <w:t xml:space="preserve"> </w:t>
            </w:r>
            <w:r w:rsidRPr="00D33FC8">
              <w:t>para este c</w:t>
            </w:r>
            <w:r w:rsidR="00A73FD1">
              <w:t>r</w:t>
            </w:r>
            <w:r w:rsidRPr="00D33FC8">
              <w:t>itério.</w:t>
            </w:r>
          </w:p>
        </w:tc>
      </w:tr>
      <w:tr w:rsidR="004C23EE" w14:paraId="1F54F37A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209A550" w14:textId="40EC5613" w:rsidR="004C23EE" w:rsidRDefault="004C23E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11</w:t>
            </w: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.5 Sensibilização da Pele</w:t>
            </w:r>
          </w:p>
          <w:p w14:paraId="17179F55" w14:textId="77777777" w:rsidR="004C23EE" w:rsidRDefault="004C23E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B49F551" w14:textId="7C26E00D" w:rsidR="004C23EE" w:rsidRPr="009620D3" w:rsidRDefault="004C23EE" w:rsidP="00264036">
            <w:pPr>
              <w:pStyle w:val="PargrafodaLista"/>
              <w:widowControl w:val="0"/>
              <w:tabs>
                <w:tab w:val="left" w:pos="1253"/>
              </w:tabs>
              <w:autoSpaceDE w:val="0"/>
              <w:autoSpaceDN w:val="0"/>
              <w:spacing w:line="360" w:lineRule="auto"/>
              <w:ind w:left="1025" w:right="321"/>
              <w:contextualSpacing w:val="0"/>
              <w:jc w:val="both"/>
            </w:pPr>
            <w:r>
              <w:t xml:space="preserve"> </w:t>
            </w:r>
            <w:r w:rsidRPr="00D33FC8">
              <w:t>Baseado nas informações disponíveis, o produto não possui classificação para este critério.</w:t>
            </w:r>
            <w:r>
              <w:tab/>
            </w:r>
          </w:p>
        </w:tc>
      </w:tr>
      <w:tr w:rsidR="004C23EE" w14:paraId="409A35BB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90D5B00" w14:textId="478B0A48" w:rsidR="004C23EE" w:rsidRPr="00CF3535" w:rsidRDefault="004C23E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11.6 Mutagenicidade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068D403" w14:textId="7A6E4C2E" w:rsidR="004C23EE" w:rsidRPr="00AD4454" w:rsidRDefault="004C23EE" w:rsidP="00264036">
            <w:pPr>
              <w:pStyle w:val="PargrafodaLista"/>
              <w:widowControl w:val="0"/>
              <w:tabs>
                <w:tab w:val="left" w:pos="1253"/>
              </w:tabs>
              <w:autoSpaceDE w:val="0"/>
              <w:autoSpaceDN w:val="0"/>
              <w:spacing w:line="360" w:lineRule="auto"/>
              <w:ind w:left="1025" w:right="321"/>
              <w:contextualSpacing w:val="0"/>
              <w:jc w:val="both"/>
            </w:pPr>
            <w:r w:rsidRPr="00D33FC8">
              <w:t>Baseado nas informações disponíveis, o produto não possui classificação para este critério.</w:t>
            </w:r>
          </w:p>
        </w:tc>
      </w:tr>
      <w:tr w:rsidR="004C23EE" w14:paraId="2A2B3641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4F58889" w14:textId="6CD17682" w:rsidR="004C23EE" w:rsidRPr="004C23EE" w:rsidRDefault="004C23EE" w:rsidP="00A73FD1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11.7 Carcinogenicidade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A83B7B3" w14:textId="3ABC3C5B" w:rsidR="004C23EE" w:rsidRPr="00CF3535" w:rsidRDefault="00A73FD1" w:rsidP="00264036">
            <w:pPr>
              <w:pStyle w:val="PargrafodaLista"/>
              <w:widowControl w:val="0"/>
              <w:tabs>
                <w:tab w:val="left" w:pos="1253"/>
              </w:tabs>
              <w:autoSpaceDE w:val="0"/>
              <w:autoSpaceDN w:val="0"/>
              <w:spacing w:line="360" w:lineRule="auto"/>
              <w:ind w:left="1025" w:right="321"/>
              <w:contextualSpacing w:val="0"/>
              <w:jc w:val="both"/>
            </w:pPr>
            <w:r>
              <w:t>B</w:t>
            </w:r>
            <w:r w:rsidR="004C23EE" w:rsidRPr="00D33FC8">
              <w:t>aseado nas informações disponíveis, o produto não possui classificação para este critério.</w:t>
            </w:r>
          </w:p>
        </w:tc>
      </w:tr>
      <w:tr w:rsidR="004C23EE" w14:paraId="62CDEAEF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BA703C3" w14:textId="26E9D7A6" w:rsidR="004C23EE" w:rsidRPr="004C23EE" w:rsidRDefault="00A73FD1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</w:t>
            </w:r>
            <w:r w:rsidR="00264036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</w:t>
            </w: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.8 Toxicidade Crônica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F396BB7" w14:textId="77777777" w:rsidR="00A73FD1" w:rsidRPr="00D33FC8" w:rsidRDefault="00A73FD1" w:rsidP="00264036">
            <w:pPr>
              <w:pStyle w:val="PargrafodaLista"/>
              <w:widowControl w:val="0"/>
              <w:tabs>
                <w:tab w:val="left" w:pos="1253"/>
              </w:tabs>
              <w:autoSpaceDE w:val="0"/>
              <w:autoSpaceDN w:val="0"/>
              <w:spacing w:line="360" w:lineRule="auto"/>
              <w:ind w:left="1025" w:right="321"/>
              <w:contextualSpacing w:val="0"/>
              <w:jc w:val="both"/>
            </w:pPr>
            <w:r w:rsidRPr="00D33FC8">
              <w:t>Baseado nas informações disponíveis, o produto não possui classificação para este critério.</w:t>
            </w:r>
          </w:p>
          <w:p w14:paraId="214803FE" w14:textId="77777777" w:rsidR="004C23EE" w:rsidRPr="00CF3535" w:rsidRDefault="004C23EE" w:rsidP="00264036">
            <w:pPr>
              <w:tabs>
                <w:tab w:val="left" w:pos="851"/>
              </w:tabs>
              <w:spacing w:line="360" w:lineRule="auto"/>
              <w:ind w:left="1025" w:right="321"/>
            </w:pPr>
          </w:p>
        </w:tc>
      </w:tr>
    </w:tbl>
    <w:p w14:paraId="05DBB658" w14:textId="41642DBD" w:rsidR="004C23EE" w:rsidRDefault="004C23EE" w:rsidP="00244E83">
      <w:pPr>
        <w:spacing w:after="0" w:line="360" w:lineRule="auto"/>
        <w:rPr>
          <w:b/>
          <w:bCs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D918394" wp14:editId="10CB6A25">
                <wp:simplePos x="0" y="0"/>
                <wp:positionH relativeFrom="page">
                  <wp:posOffset>-249382</wp:posOffset>
                </wp:positionH>
                <wp:positionV relativeFrom="paragraph">
                  <wp:posOffset>-56458</wp:posOffset>
                </wp:positionV>
                <wp:extent cx="7900670" cy="419100"/>
                <wp:effectExtent l="0" t="0" r="0" b="0"/>
                <wp:wrapNone/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670" cy="419100"/>
                          <a:chOff x="-81841" y="20906"/>
                          <a:chExt cx="7748677" cy="388620"/>
                        </a:xfrm>
                      </wpg:grpSpPr>
                      <wps:wsp>
                        <wps:cNvPr id="25" name="Retângulo 25"/>
                        <wps:cNvSpPr/>
                        <wps:spPr>
                          <a:xfrm>
                            <a:off x="0" y="3810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841" y="20906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35124" w14:textId="669C317F" w:rsidR="004C23EE" w:rsidRPr="003264EB" w:rsidRDefault="004C23EE" w:rsidP="004C23EE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4C23EE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12 – INFORMAÇÕES ECOLÓGICAS</w:t>
                              </w:r>
                              <w:r w:rsidRPr="004C23EE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2A4D8693" wp14:editId="1579194E">
                                    <wp:extent cx="5919470" cy="318770"/>
                                    <wp:effectExtent l="0" t="0" r="5080" b="5080"/>
                                    <wp:docPr id="258" name="Imagem 2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947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3D67EDFE" wp14:editId="5722006A">
                                    <wp:extent cx="5963920" cy="318770"/>
                                    <wp:effectExtent l="0" t="0" r="0" b="5080"/>
                                    <wp:docPr id="259" name="Imagem 2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CCA878" w14:textId="77777777" w:rsidR="004C23EE" w:rsidRDefault="004C23EE" w:rsidP="004C23E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18394" id="Agrupar 18" o:spid="_x0000_s1059" style="position:absolute;margin-left:-19.65pt;margin-top:-4.45pt;width:622.1pt;height:33pt;z-index:251688960;mso-position-horizontal-relative:page;mso-width-relative:margin;mso-height-relative:margin" coordorigin="-818,209" coordsize="77486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">
                <v:rect id="Retângulo 25" o:spid="_x0000_s1060" style="position:absolute;top:381;width:75590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" fillcolor="#2f5597" stroked="f" strokeweight="1pt"/>
                <v:shape id="_x0000_s1061" type="#_x0000_t202" style="position:absolute;left:-818;top:209;width:774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7835124" w14:textId="669C317F" w:rsidR="004C23EE" w:rsidRPr="003264EB" w:rsidRDefault="004C23EE" w:rsidP="004C23EE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4C23EE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>12 – INFORMAÇÕES ECOLÓGICAS</w:t>
                        </w:r>
                        <w:r w:rsidRPr="004C23EE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2A4D8693" wp14:editId="1579194E">
                              <wp:extent cx="5919470" cy="318770"/>
                              <wp:effectExtent l="0" t="0" r="5080" b="5080"/>
                              <wp:docPr id="258" name="Imagem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947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47D7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3D67EDFE" wp14:editId="5722006A">
                              <wp:extent cx="5963920" cy="318770"/>
                              <wp:effectExtent l="0" t="0" r="0" b="5080"/>
                              <wp:docPr id="259" name="Imagem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392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CCA878" w14:textId="77777777" w:rsidR="004C23EE" w:rsidRDefault="004C23EE" w:rsidP="004C23EE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97BFDC" w14:textId="44D94A96" w:rsidR="004C23EE" w:rsidRDefault="004C23EE" w:rsidP="00244E83">
      <w:pPr>
        <w:spacing w:after="0" w:line="360" w:lineRule="auto"/>
        <w:rPr>
          <w:rFonts w:ascii="Arial Black" w:hAnsi="Arial Black"/>
          <w:b/>
          <w:bCs/>
          <w:sz w:val="24"/>
          <w:szCs w:val="24"/>
        </w:rPr>
      </w:pPr>
      <w:bookmarkStart w:id="4" w:name="_Hlk83062051"/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4C23EE" w:rsidRPr="00A773EF" w14:paraId="4DFF3AAF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6B701BF1" w14:textId="3479CC01" w:rsidR="004C23EE" w:rsidRPr="000F71E3" w:rsidRDefault="004C23E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12.1 Efeitos Ambientais, comportamentais e impactos do produto</w:t>
            </w:r>
          </w:p>
          <w:p w14:paraId="46ECE64F" w14:textId="77777777" w:rsidR="004C23EE" w:rsidRPr="000F71E3" w:rsidRDefault="004C23E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2B9169E" w14:textId="7B48B22C" w:rsidR="00CB1C3C" w:rsidRPr="002B2334" w:rsidRDefault="00CB1C3C" w:rsidP="00264036">
            <w:pPr>
              <w:tabs>
                <w:tab w:val="left" w:pos="1418"/>
              </w:tabs>
              <w:spacing w:line="360" w:lineRule="auto"/>
              <w:ind w:left="1025" w:right="462"/>
              <w:jc w:val="both"/>
              <w:rPr>
                <w:bCs/>
              </w:rPr>
            </w:pPr>
            <w:r w:rsidRPr="002B2334">
              <w:rPr>
                <w:bCs/>
              </w:rPr>
              <w:t>Mobilidade: N</w:t>
            </w:r>
            <w:r w:rsidR="00202716">
              <w:rPr>
                <w:bCs/>
              </w:rPr>
              <w:t>ão aplicável</w:t>
            </w:r>
          </w:p>
          <w:p w14:paraId="71A58E87" w14:textId="77777777" w:rsidR="00CB1C3C" w:rsidRPr="002B2334" w:rsidRDefault="00CB1C3C" w:rsidP="00264036">
            <w:pPr>
              <w:pStyle w:val="Corpodetexto"/>
              <w:tabs>
                <w:tab w:val="left" w:pos="1418"/>
              </w:tabs>
              <w:spacing w:line="360" w:lineRule="auto"/>
              <w:ind w:left="1025" w:right="462"/>
              <w:jc w:val="both"/>
              <w:rPr>
                <w:bCs/>
                <w:sz w:val="22"/>
                <w:szCs w:val="22"/>
              </w:rPr>
            </w:pPr>
            <w:r w:rsidRPr="002B2334">
              <w:rPr>
                <w:bCs/>
                <w:sz w:val="22"/>
                <w:szCs w:val="22"/>
              </w:rPr>
              <w:t>Comportamento ambiental: Não são conhecidos outros efeitos ambientais para esse produto.</w:t>
            </w:r>
          </w:p>
          <w:p w14:paraId="7759B6CB" w14:textId="42858811" w:rsidR="00CB1C3C" w:rsidRDefault="00CB1C3C" w:rsidP="00264036">
            <w:pPr>
              <w:pStyle w:val="Ttulo1"/>
              <w:tabs>
                <w:tab w:val="left" w:pos="1418"/>
              </w:tabs>
              <w:spacing w:line="360" w:lineRule="auto"/>
              <w:ind w:left="1025" w:right="462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B2334">
              <w:rPr>
                <w:b w:val="0"/>
                <w:sz w:val="22"/>
                <w:szCs w:val="22"/>
              </w:rPr>
              <w:t xml:space="preserve">Degradabilidade: </w:t>
            </w:r>
          </w:p>
          <w:tbl>
            <w:tblPr>
              <w:tblStyle w:val="Tabelacomgrade"/>
              <w:tblW w:w="0" w:type="auto"/>
              <w:tblInd w:w="1025" w:type="dxa"/>
              <w:tblLook w:val="04A0" w:firstRow="1" w:lastRow="0" w:firstColumn="1" w:lastColumn="0" w:noHBand="0" w:noVBand="1"/>
            </w:tblPr>
            <w:tblGrid>
              <w:gridCol w:w="1599"/>
              <w:gridCol w:w="1312"/>
              <w:gridCol w:w="1194"/>
              <w:gridCol w:w="1269"/>
              <w:gridCol w:w="1313"/>
            </w:tblGrid>
            <w:tr w:rsidR="009B709B" w14:paraId="497C3AAC" w14:textId="77777777" w:rsidTr="009B709B">
              <w:tc>
                <w:tcPr>
                  <w:tcW w:w="1599" w:type="dxa"/>
                </w:tcPr>
                <w:p w14:paraId="01A75A04" w14:textId="77777777" w:rsidR="009B709B" w:rsidRPr="001F1769" w:rsidRDefault="009B709B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Cs w:val="0"/>
                      <w:i/>
                      <w:iCs/>
                      <w:sz w:val="16"/>
                      <w:szCs w:val="16"/>
                    </w:rPr>
                  </w:pPr>
                  <w:r w:rsidRPr="001F1769">
                    <w:rPr>
                      <w:bCs w:val="0"/>
                      <w:i/>
                      <w:iCs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312" w:type="dxa"/>
                </w:tcPr>
                <w:p w14:paraId="0C350201" w14:textId="77777777" w:rsidR="009B709B" w:rsidRPr="001F1769" w:rsidRDefault="009B709B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Cs w:val="0"/>
                      <w:i/>
                      <w:iCs/>
                      <w:sz w:val="16"/>
                      <w:szCs w:val="16"/>
                    </w:rPr>
                  </w:pPr>
                  <w:r w:rsidRPr="001F1769">
                    <w:rPr>
                      <w:bCs w:val="0"/>
                      <w:i/>
                      <w:iCs/>
                      <w:sz w:val="16"/>
                      <w:szCs w:val="16"/>
                    </w:rPr>
                    <w:t>CAS</w:t>
                  </w:r>
                </w:p>
              </w:tc>
              <w:tc>
                <w:tcPr>
                  <w:tcW w:w="1194" w:type="dxa"/>
                </w:tcPr>
                <w:p w14:paraId="2DB09513" w14:textId="30E8F36B" w:rsidR="009B709B" w:rsidRPr="001F1769" w:rsidRDefault="009B709B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Cs w:val="0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Cs w:val="0"/>
                      <w:i/>
                      <w:iCs/>
                      <w:sz w:val="16"/>
                      <w:szCs w:val="16"/>
                    </w:rPr>
                    <w:t>Método</w:t>
                  </w:r>
                </w:p>
              </w:tc>
              <w:tc>
                <w:tcPr>
                  <w:tcW w:w="1269" w:type="dxa"/>
                </w:tcPr>
                <w:p w14:paraId="689A9CD4" w14:textId="0212FE40" w:rsidR="009B709B" w:rsidRPr="001F1769" w:rsidRDefault="009B709B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Cs w:val="0"/>
                      <w:i/>
                      <w:iCs/>
                      <w:sz w:val="16"/>
                      <w:szCs w:val="16"/>
                    </w:rPr>
                  </w:pPr>
                  <w:r w:rsidRPr="001F1769">
                    <w:rPr>
                      <w:bCs w:val="0"/>
                      <w:i/>
                      <w:iCs/>
                      <w:sz w:val="16"/>
                      <w:szCs w:val="16"/>
                    </w:rPr>
                    <w:t>Valor</w:t>
                  </w:r>
                </w:p>
              </w:tc>
              <w:tc>
                <w:tcPr>
                  <w:tcW w:w="1313" w:type="dxa"/>
                </w:tcPr>
                <w:p w14:paraId="0E7F6CC3" w14:textId="77777777" w:rsidR="009B709B" w:rsidRPr="001F1769" w:rsidRDefault="009B709B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Cs w:val="0"/>
                      <w:i/>
                      <w:iCs/>
                      <w:sz w:val="16"/>
                      <w:szCs w:val="16"/>
                    </w:rPr>
                  </w:pPr>
                  <w:r w:rsidRPr="001F1769">
                    <w:rPr>
                      <w:bCs w:val="0"/>
                      <w:i/>
                      <w:iCs/>
                      <w:sz w:val="16"/>
                      <w:szCs w:val="16"/>
                    </w:rPr>
                    <w:t>Tempo</w:t>
                  </w:r>
                </w:p>
              </w:tc>
            </w:tr>
            <w:tr w:rsidR="009B709B" w14:paraId="052530AF" w14:textId="77777777" w:rsidTr="009B709B">
              <w:tc>
                <w:tcPr>
                  <w:tcW w:w="1599" w:type="dxa"/>
                </w:tcPr>
                <w:p w14:paraId="50CCC38D" w14:textId="6EF00160" w:rsidR="009B709B" w:rsidRPr="001F1769" w:rsidRDefault="000F2A6A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Morfolina</w:t>
                  </w:r>
                </w:p>
              </w:tc>
              <w:tc>
                <w:tcPr>
                  <w:tcW w:w="1312" w:type="dxa"/>
                </w:tcPr>
                <w:p w14:paraId="5A76DBF3" w14:textId="11981F56" w:rsidR="009B709B" w:rsidRPr="009B709B" w:rsidRDefault="000F2A6A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110-91-8</w:t>
                  </w:r>
                </w:p>
              </w:tc>
              <w:tc>
                <w:tcPr>
                  <w:tcW w:w="1194" w:type="dxa"/>
                </w:tcPr>
                <w:p w14:paraId="1AD71463" w14:textId="38DE91FE" w:rsidR="009B709B" w:rsidRPr="001F1769" w:rsidRDefault="009B709B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OECD 301 E</w:t>
                  </w:r>
                </w:p>
              </w:tc>
              <w:tc>
                <w:tcPr>
                  <w:tcW w:w="1269" w:type="dxa"/>
                </w:tcPr>
                <w:p w14:paraId="1CE0F06A" w14:textId="5837EF3C" w:rsidR="009B709B" w:rsidRPr="001F1769" w:rsidRDefault="000F2A6A" w:rsidP="00CE26E6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92%</w:t>
                  </w:r>
                </w:p>
              </w:tc>
              <w:tc>
                <w:tcPr>
                  <w:tcW w:w="1313" w:type="dxa"/>
                </w:tcPr>
                <w:p w14:paraId="7C73E500" w14:textId="61335506" w:rsidR="000F2A6A" w:rsidRPr="001F1769" w:rsidRDefault="000F2A6A" w:rsidP="000F2A6A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22 dias</w:t>
                  </w:r>
                </w:p>
              </w:tc>
            </w:tr>
            <w:tr w:rsidR="001849FE" w14:paraId="25F15368" w14:textId="77777777" w:rsidTr="009B709B">
              <w:tc>
                <w:tcPr>
                  <w:tcW w:w="1599" w:type="dxa"/>
                </w:tcPr>
                <w:p w14:paraId="48825264" w14:textId="64C77F94" w:rsidR="001849FE" w:rsidRDefault="001849FE" w:rsidP="001849FE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 w:rsidRPr="001F1769">
                    <w:rPr>
                      <w:b w:val="0"/>
                      <w:sz w:val="16"/>
                      <w:szCs w:val="16"/>
                    </w:rPr>
                    <w:t>Hidrocarbonetos alifáticos</w:t>
                  </w:r>
                </w:p>
              </w:tc>
              <w:tc>
                <w:tcPr>
                  <w:tcW w:w="1312" w:type="dxa"/>
                </w:tcPr>
                <w:p w14:paraId="4A9FADE1" w14:textId="54762DC0" w:rsidR="001849FE" w:rsidRDefault="001849FE" w:rsidP="001849FE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1F1769">
                    <w:rPr>
                      <w:b w:val="0"/>
                      <w:sz w:val="16"/>
                      <w:szCs w:val="16"/>
                    </w:rPr>
                    <w:t>64742-47-8</w:t>
                  </w:r>
                </w:p>
              </w:tc>
              <w:tc>
                <w:tcPr>
                  <w:tcW w:w="1194" w:type="dxa"/>
                </w:tcPr>
                <w:p w14:paraId="6ADE6BA0" w14:textId="54C6088C" w:rsidR="001849FE" w:rsidRDefault="001849FE" w:rsidP="001849FE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OECD 301 E</w:t>
                  </w:r>
                </w:p>
              </w:tc>
              <w:tc>
                <w:tcPr>
                  <w:tcW w:w="1269" w:type="dxa"/>
                </w:tcPr>
                <w:p w14:paraId="71D3BFA0" w14:textId="4C42CEFB" w:rsidR="001849FE" w:rsidRDefault="001849FE" w:rsidP="001849FE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 w:rsidRPr="001F1769">
                    <w:rPr>
                      <w:b w:val="0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1313" w:type="dxa"/>
                </w:tcPr>
                <w:p w14:paraId="636B498B" w14:textId="3A0B5125" w:rsidR="001849FE" w:rsidRDefault="001849FE" w:rsidP="001849FE">
                  <w:pPr>
                    <w:pStyle w:val="Ttulo1"/>
                    <w:tabs>
                      <w:tab w:val="left" w:pos="1418"/>
                    </w:tabs>
                    <w:spacing w:line="360" w:lineRule="auto"/>
                    <w:ind w:left="-109" w:right="-97"/>
                    <w:jc w:val="center"/>
                    <w:outlineLvl w:val="0"/>
                    <w:rPr>
                      <w:b w:val="0"/>
                      <w:sz w:val="16"/>
                      <w:szCs w:val="16"/>
                    </w:rPr>
                  </w:pPr>
                  <w:r w:rsidRPr="001F1769">
                    <w:rPr>
                      <w:b w:val="0"/>
                      <w:sz w:val="16"/>
                      <w:szCs w:val="16"/>
                    </w:rPr>
                    <w:t>28 dias</w:t>
                  </w:r>
                </w:p>
              </w:tc>
            </w:tr>
          </w:tbl>
          <w:p w14:paraId="17C1D223" w14:textId="01B70BE0" w:rsidR="00CE26E6" w:rsidRPr="002B2334" w:rsidRDefault="003D1E40" w:rsidP="00264036">
            <w:pPr>
              <w:pStyle w:val="Ttulo1"/>
              <w:tabs>
                <w:tab w:val="left" w:pos="1418"/>
              </w:tabs>
              <w:spacing w:line="360" w:lineRule="auto"/>
              <w:ind w:left="1025" w:right="462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FD4194">
              <w:rPr>
                <w:bCs w:val="0"/>
                <w:color w:val="A5A5A5" w:themeColor="accent3"/>
                <w:sz w:val="16"/>
                <w:szCs w:val="16"/>
              </w:rPr>
              <w:t>OECD: Organização para Cooperação e Desenvolvimento Econômico</w:t>
            </w:r>
          </w:p>
          <w:p w14:paraId="0B0443E3" w14:textId="06E97A08" w:rsidR="00202716" w:rsidRDefault="00CB1C3C" w:rsidP="00264036">
            <w:pPr>
              <w:pStyle w:val="Ttulo1"/>
              <w:tabs>
                <w:tab w:val="left" w:pos="1418"/>
              </w:tabs>
              <w:spacing w:line="360" w:lineRule="auto"/>
              <w:ind w:left="1025" w:right="462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B2334">
              <w:rPr>
                <w:b w:val="0"/>
                <w:sz w:val="22"/>
                <w:szCs w:val="22"/>
              </w:rPr>
              <w:t>Bioacumulação: N</w:t>
            </w:r>
            <w:r w:rsidR="00202716">
              <w:rPr>
                <w:b w:val="0"/>
                <w:sz w:val="22"/>
                <w:szCs w:val="22"/>
              </w:rPr>
              <w:t>ão aplicável</w:t>
            </w:r>
          </w:p>
          <w:p w14:paraId="094C44FC" w14:textId="1407D61D" w:rsidR="000F2A6A" w:rsidRPr="00CB1C3C" w:rsidRDefault="00CB1C3C" w:rsidP="00E201B9">
            <w:pPr>
              <w:pStyle w:val="Ttulo1"/>
              <w:tabs>
                <w:tab w:val="left" w:pos="1418"/>
              </w:tabs>
              <w:spacing w:line="360" w:lineRule="auto"/>
              <w:ind w:left="1025" w:right="462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2B2334">
              <w:rPr>
                <w:b w:val="0"/>
                <w:sz w:val="22"/>
                <w:szCs w:val="22"/>
              </w:rPr>
              <w:t>Ecotoxicidade: N</w:t>
            </w:r>
            <w:r w:rsidR="00202716">
              <w:rPr>
                <w:b w:val="0"/>
                <w:sz w:val="22"/>
                <w:szCs w:val="22"/>
              </w:rPr>
              <w:t>ão aplicável</w:t>
            </w:r>
          </w:p>
        </w:tc>
      </w:tr>
      <w:tr w:rsidR="004C23EE" w14:paraId="390B69DA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072C3493" w14:textId="77777777" w:rsidR="004C23EE" w:rsidRDefault="004C23E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  <w:p w14:paraId="2FD9DFE4" w14:textId="5C6A5CC7" w:rsidR="001849FE" w:rsidRDefault="001849F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  <w:p w14:paraId="77762CA9" w14:textId="0B9C3E97" w:rsidR="00652B6A" w:rsidRDefault="00652B6A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  <w:p w14:paraId="0419EF9D" w14:textId="720A1BD2" w:rsidR="00652B6A" w:rsidRDefault="00652B6A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  <w:p w14:paraId="3C4F2343" w14:textId="45E9A7DF" w:rsidR="001849FE" w:rsidRPr="004C23EE" w:rsidRDefault="001849FE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308860D" w14:textId="77777777" w:rsidR="004C23EE" w:rsidRPr="00CF3535" w:rsidRDefault="004C23EE" w:rsidP="00652B6A">
            <w:pPr>
              <w:tabs>
                <w:tab w:val="left" w:pos="851"/>
              </w:tabs>
              <w:spacing w:line="360" w:lineRule="auto"/>
            </w:pPr>
          </w:p>
        </w:tc>
      </w:tr>
    </w:tbl>
    <w:p w14:paraId="4F5CFFA4" w14:textId="4B1E4349" w:rsidR="000A6B10" w:rsidRDefault="000A6B10" w:rsidP="00244E83">
      <w:pPr>
        <w:spacing w:after="0" w:line="36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BBC660B" wp14:editId="572F42B0">
                <wp:simplePos x="0" y="0"/>
                <wp:positionH relativeFrom="page">
                  <wp:posOffset>-131503</wp:posOffset>
                </wp:positionH>
                <wp:positionV relativeFrom="paragraph">
                  <wp:posOffset>-57150</wp:posOffset>
                </wp:positionV>
                <wp:extent cx="7914525" cy="419100"/>
                <wp:effectExtent l="0" t="0" r="0" b="0"/>
                <wp:wrapNone/>
                <wp:docPr id="61" name="Agrupar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4525" cy="419100"/>
                          <a:chOff x="-13588" y="-332385"/>
                          <a:chExt cx="7762265" cy="388620"/>
                        </a:xfrm>
                      </wpg:grpSpPr>
                      <wps:wsp>
                        <wps:cNvPr id="62" name="Retângulo 62"/>
                        <wps:cNvSpPr/>
                        <wps:spPr>
                          <a:xfrm>
                            <a:off x="-13588" y="-29592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32385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50345" w14:textId="249C4BEF" w:rsidR="000A6B10" w:rsidRPr="003264EB" w:rsidRDefault="000A6B10" w:rsidP="000A6B1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0A6B10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13 - CONSIDERAÇÕES SOBRE TRATAMENTO E DISPOSIÇÃO</w:t>
                              </w:r>
                              <w:r w:rsidRPr="004C23EE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165FAAD8" wp14:editId="6F29EEEB">
                                    <wp:extent cx="5919470" cy="318770"/>
                                    <wp:effectExtent l="0" t="0" r="5080" b="5080"/>
                                    <wp:docPr id="260" name="Imagem 2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947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36BF8E08" wp14:editId="6DB888AB">
                                    <wp:extent cx="5963920" cy="318770"/>
                                    <wp:effectExtent l="0" t="0" r="0" b="5080"/>
                                    <wp:docPr id="261" name="Imagem 2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5B79E1" w14:textId="77777777" w:rsidR="000A6B10" w:rsidRDefault="000A6B10" w:rsidP="000A6B1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C660B" id="Agrupar 61" o:spid="_x0000_s1062" style="position:absolute;margin-left:-10.35pt;margin-top:-4.5pt;width:623.2pt;height:33pt;z-index:251691008;mso-position-horizontal-relative:page;mso-width-relative:margin;mso-height-relative:margin" coordorigin="-135,-3323" coordsize="7762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">
                <v:rect id="Retângulo 62" o:spid="_x0000_s1063" style="position:absolute;left:-135;top:-2959;width:75589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" fillcolor="#2f5597" stroked="f" strokeweight="1pt"/>
                <v:shape id="_x0000_s1064" type="#_x0000_t202" style="position:absolute;top:-3323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7F050345" w14:textId="249C4BEF" w:rsidR="000A6B10" w:rsidRPr="003264EB" w:rsidRDefault="000A6B10" w:rsidP="000A6B10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0A6B10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>13 - CONSIDERAÇÕES SOBRE TRATAMENTO E DISPOSIÇÃO</w:t>
                        </w:r>
                        <w:r w:rsidRPr="004C23EE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165FAAD8" wp14:editId="6F29EEEB">
                              <wp:extent cx="5919470" cy="318770"/>
                              <wp:effectExtent l="0" t="0" r="5080" b="5080"/>
                              <wp:docPr id="260" name="Imagem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947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47D7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36BF8E08" wp14:editId="6DB888AB">
                              <wp:extent cx="5963920" cy="318770"/>
                              <wp:effectExtent l="0" t="0" r="0" b="5080"/>
                              <wp:docPr id="261" name="Imagem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392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5B79E1" w14:textId="77777777" w:rsidR="000A6B10" w:rsidRDefault="000A6B10" w:rsidP="000A6B10"/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Tabelacomgrade"/>
        <w:tblW w:w="11063" w:type="dxa"/>
        <w:tblInd w:w="-998" w:type="dxa"/>
        <w:tblLook w:val="04A0" w:firstRow="1" w:lastRow="0" w:firstColumn="1" w:lastColumn="0" w:noHBand="0" w:noVBand="1"/>
      </w:tblPr>
      <w:tblGrid>
        <w:gridCol w:w="3125"/>
        <w:gridCol w:w="7938"/>
      </w:tblGrid>
      <w:tr w:rsidR="00202716" w:rsidRPr="00A773EF" w14:paraId="4F71B86F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2DB16213" w14:textId="77777777" w:rsidR="00202716" w:rsidRDefault="00202716" w:rsidP="00202716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  <w:p w14:paraId="5B324F45" w14:textId="42526322" w:rsidR="00202716" w:rsidRPr="000F71E3" w:rsidRDefault="00202716" w:rsidP="00202716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</w:t>
            </w:r>
            <w:r w:rsidR="00472DA5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3</w:t>
            </w:r>
            <w:r w:rsidRPr="004C23EE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 xml:space="preserve">.1 </w:t>
            </w:r>
            <w:r w:rsidR="00472DA5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Métodos de tratamento e disposição</w:t>
            </w:r>
          </w:p>
          <w:p w14:paraId="3A732BB6" w14:textId="7E1D4C58" w:rsidR="00202716" w:rsidRPr="000F71E3" w:rsidRDefault="00202716" w:rsidP="00202716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55C640E" w14:textId="77777777" w:rsidR="00202716" w:rsidRDefault="00202716" w:rsidP="00202716">
            <w:pPr>
              <w:tabs>
                <w:tab w:val="left" w:pos="1418"/>
              </w:tabs>
              <w:spacing w:line="360" w:lineRule="auto"/>
              <w:ind w:left="885"/>
              <w:jc w:val="both"/>
              <w:rPr>
                <w:bCs/>
              </w:rPr>
            </w:pPr>
          </w:p>
          <w:p w14:paraId="4A5428AA" w14:textId="18D7ADFA" w:rsidR="00202716" w:rsidRDefault="00472DA5" w:rsidP="00264036">
            <w:pPr>
              <w:pStyle w:val="Ttulo1"/>
              <w:tabs>
                <w:tab w:val="left" w:pos="1418"/>
              </w:tabs>
              <w:spacing w:line="360" w:lineRule="auto"/>
              <w:ind w:left="1025" w:right="321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Produto: Descartar o produto através de incineração em fornos destinados para este tipo de operação, equipados com câmaras de lavagem de gases efluentes e aprovados por órgãos competentes.</w:t>
            </w:r>
          </w:p>
          <w:p w14:paraId="253A010D" w14:textId="113743B9" w:rsidR="00472DA5" w:rsidRDefault="00472DA5" w:rsidP="00264036">
            <w:pPr>
              <w:pStyle w:val="Ttulo1"/>
              <w:tabs>
                <w:tab w:val="left" w:pos="1418"/>
              </w:tabs>
              <w:spacing w:line="360" w:lineRule="auto"/>
              <w:ind w:left="1025" w:right="321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Restos de produtos: Não descartar sobras do produto indevidamente após o seu uso. Dependendo da quantidade não utilizada, armazenar adequadamente para uma nova aplicação. Manter as eventuais sobras com validade expirada em suas embalagens originais adequadamente fechadas.</w:t>
            </w:r>
          </w:p>
          <w:p w14:paraId="2F970398" w14:textId="51D94AB1" w:rsidR="00472DA5" w:rsidRPr="00CB1C3C" w:rsidRDefault="00472DA5" w:rsidP="00264036">
            <w:pPr>
              <w:pStyle w:val="Ttulo1"/>
              <w:tabs>
                <w:tab w:val="left" w:pos="1418"/>
              </w:tabs>
              <w:spacing w:line="360" w:lineRule="auto"/>
              <w:ind w:left="1025" w:right="321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Embalagem usada: As embalagens vazias deverão ser armazenadas em local seguro para posteriordevolução no estabelecimento comercial onde foi adquirida dentro do prazo de um ano. Não queime nem enterre as embalagens.</w:t>
            </w:r>
          </w:p>
        </w:tc>
      </w:tr>
      <w:tr w:rsidR="00202716" w14:paraId="340C1CE8" w14:textId="77777777" w:rsidTr="00F43783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58BD4879" w14:textId="58BBD8D2" w:rsidR="00202716" w:rsidRPr="004C23EE" w:rsidRDefault="00202716" w:rsidP="00202716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 Black" w:hAnsi="Arial Black"/>
                <w:i/>
                <w:i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6F8C69E" wp14:editId="6763AB47">
                      <wp:simplePos x="0" y="0"/>
                      <wp:positionH relativeFrom="page">
                        <wp:posOffset>-564689</wp:posOffset>
                      </wp:positionH>
                      <wp:positionV relativeFrom="paragraph">
                        <wp:posOffset>181783</wp:posOffset>
                      </wp:positionV>
                      <wp:extent cx="7914525" cy="419100"/>
                      <wp:effectExtent l="0" t="0" r="0" b="0"/>
                      <wp:wrapNone/>
                      <wp:docPr id="206" name="Agrupar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4525" cy="419100"/>
                                <a:chOff x="-13588" y="-332385"/>
                                <a:chExt cx="7762265" cy="388620"/>
                              </a:xfrm>
                            </wpg:grpSpPr>
                            <wps:wsp>
                              <wps:cNvPr id="207" name="Retângulo 207"/>
                              <wps:cNvSpPr/>
                              <wps:spPr>
                                <a:xfrm>
                                  <a:off x="-13588" y="-295920"/>
                                  <a:ext cx="75590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32385"/>
                                  <a:ext cx="7748677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F9E35F" w14:textId="309CBBA4" w:rsidR="00202716" w:rsidRPr="003264EB" w:rsidRDefault="00202716" w:rsidP="00104491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</w:pPr>
                                    <w:r w:rsidRPr="00104491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t>14 - INFORMAÇÕES SOBRE TRANSPORTE</w:t>
                                    </w:r>
                                    <w:r w:rsidRPr="004C23EE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drawing>
                                        <wp:inline distT="0" distB="0" distL="0" distR="0" wp14:anchorId="1D8A2F34" wp14:editId="59419436">
                                          <wp:extent cx="5919470" cy="318770"/>
                                          <wp:effectExtent l="0" t="0" r="5080" b="5080"/>
                                          <wp:docPr id="262" name="Imagem 26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19470" cy="318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F47D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drawing>
                                        <wp:inline distT="0" distB="0" distL="0" distR="0" wp14:anchorId="43DFCFE8" wp14:editId="7C37CD85">
                                          <wp:extent cx="5963920" cy="318770"/>
                                          <wp:effectExtent l="0" t="0" r="0" b="5080"/>
                                          <wp:docPr id="263" name="Imagem 26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63920" cy="318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1F947646" w14:textId="77777777" w:rsidR="00202716" w:rsidRDefault="00202716" w:rsidP="0010449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8C69E" id="Agrupar 206" o:spid="_x0000_s1065" style="position:absolute;left:0;text-align:left;margin-left:-44.45pt;margin-top:14.3pt;width:623.2pt;height:33pt;z-index:251699200;mso-position-horizontal-relative:page;mso-width-relative:margin;mso-height-relative:margin" coordorigin="-135,-3323" coordsize="7762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">
                      <v:rect id="Retângulo 207" o:spid="_x0000_s1066" style="position:absolute;left:-135;top:-2959;width:75589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" fillcolor="#2f5597" stroked="f" strokeweight="1pt"/>
                      <v:shape id="_x0000_s1067" type="#_x0000_t202" style="position:absolute;top:-3323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    <v:textbox>
                          <w:txbxContent>
                            <w:p w14:paraId="3AF9E35F" w14:textId="309CBBA4" w:rsidR="00202716" w:rsidRPr="003264EB" w:rsidRDefault="00202716" w:rsidP="0010449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104491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14 - INFORMAÇÕES SOBRE TRANSPORTE</w:t>
                              </w:r>
                              <w:r w:rsidRPr="004C23EE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1D8A2F34" wp14:editId="59419436">
                                    <wp:extent cx="5919470" cy="318770"/>
                                    <wp:effectExtent l="0" t="0" r="5080" b="5080"/>
                                    <wp:docPr id="262" name="Imagem 2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947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43DFCFE8" wp14:editId="7C37CD85">
                                    <wp:extent cx="5963920" cy="318770"/>
                                    <wp:effectExtent l="0" t="0" r="0" b="5080"/>
                                    <wp:docPr id="263" name="Imagem 2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947646" w14:textId="77777777" w:rsidR="00202716" w:rsidRDefault="00202716" w:rsidP="00104491"/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092351A" w14:textId="77777777" w:rsidR="00202716" w:rsidRPr="00CF3535" w:rsidRDefault="00202716" w:rsidP="00202716">
            <w:pPr>
              <w:tabs>
                <w:tab w:val="left" w:pos="851"/>
              </w:tabs>
              <w:spacing w:line="360" w:lineRule="auto"/>
              <w:ind w:left="1029"/>
            </w:pPr>
          </w:p>
        </w:tc>
      </w:tr>
      <w:bookmarkEnd w:id="4"/>
    </w:tbl>
    <w:p w14:paraId="2BBD92F0" w14:textId="6B45F4F8" w:rsidR="00244E83" w:rsidRDefault="00244E83" w:rsidP="00244E83">
      <w:pPr>
        <w:pStyle w:val="Corpodetexto"/>
        <w:tabs>
          <w:tab w:val="left" w:pos="1276"/>
        </w:tabs>
        <w:spacing w:before="245" w:line="278" w:lineRule="auto"/>
        <w:ind w:right="-1"/>
        <w:jc w:val="both"/>
        <w:rPr>
          <w:sz w:val="22"/>
          <w:szCs w:val="22"/>
        </w:rPr>
      </w:pPr>
    </w:p>
    <w:tbl>
      <w:tblPr>
        <w:tblStyle w:val="Tabelacomgrade"/>
        <w:tblW w:w="957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83"/>
        <w:gridCol w:w="6596"/>
      </w:tblGrid>
      <w:tr w:rsidR="00104491" w:rsidRPr="00A773EF" w14:paraId="4DCB57BA" w14:textId="77777777" w:rsidTr="00264036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91A3646" w14:textId="3F313D10" w:rsidR="00104491" w:rsidRPr="000F71E3" w:rsidRDefault="00104491" w:rsidP="00264036">
            <w:pPr>
              <w:pStyle w:val="Corpodetexto"/>
              <w:tabs>
                <w:tab w:val="left" w:pos="851"/>
              </w:tabs>
              <w:spacing w:line="360" w:lineRule="auto"/>
              <w:ind w:right="-109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 w:rsidRPr="000A6B10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1</w:t>
            </w: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 xml:space="preserve">4.1 </w:t>
            </w:r>
            <w:r w:rsidRPr="00104491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Regulamentações nacionais e internacionais Terrestre/Hidroviário/</w:t>
            </w:r>
            <w:r w:rsidR="004335D7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A</w:t>
            </w:r>
            <w:r w:rsidRPr="00104491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ére</w:t>
            </w:r>
            <w:r w:rsidR="00264036"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>o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14:paraId="3AE3BCB6" w14:textId="78ADDCA1" w:rsidR="00104491" w:rsidRPr="00CB1C3C" w:rsidRDefault="00264036" w:rsidP="00264036">
            <w:pPr>
              <w:pStyle w:val="Ttulo1"/>
              <w:tabs>
                <w:tab w:val="left" w:pos="1592"/>
              </w:tabs>
              <w:spacing w:line="360" w:lineRule="auto"/>
              <w:ind w:left="1167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104491" w:rsidRPr="00104491">
              <w:rPr>
                <w:b w:val="0"/>
                <w:sz w:val="22"/>
                <w:szCs w:val="22"/>
              </w:rPr>
              <w:t>roduto não perigoso segundo os critérios de regulamentação de transporte.</w:t>
            </w:r>
          </w:p>
        </w:tc>
      </w:tr>
      <w:tr w:rsidR="00104491" w14:paraId="43F028A3" w14:textId="77777777" w:rsidTr="00264036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0CF14A99" w14:textId="77777777" w:rsidR="00104491" w:rsidRPr="004C23EE" w:rsidRDefault="00104491" w:rsidP="00F43783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 Black" w:hAnsi="Arial Black"/>
                <w:i/>
                <w:i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F53DF16" wp14:editId="7FA24214">
                      <wp:simplePos x="0" y="0"/>
                      <wp:positionH relativeFrom="page">
                        <wp:posOffset>-564689</wp:posOffset>
                      </wp:positionH>
                      <wp:positionV relativeFrom="paragraph">
                        <wp:posOffset>181783</wp:posOffset>
                      </wp:positionV>
                      <wp:extent cx="7914525" cy="419100"/>
                      <wp:effectExtent l="0" t="0" r="0" b="0"/>
                      <wp:wrapNone/>
                      <wp:docPr id="211" name="Agrupar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4525" cy="419100"/>
                                <a:chOff x="-13588" y="-332385"/>
                                <a:chExt cx="7762265" cy="388620"/>
                              </a:xfrm>
                            </wpg:grpSpPr>
                            <wps:wsp>
                              <wps:cNvPr id="212" name="Retângulo 212"/>
                              <wps:cNvSpPr/>
                              <wps:spPr>
                                <a:xfrm>
                                  <a:off x="-13588" y="-295920"/>
                                  <a:ext cx="75590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32385"/>
                                  <a:ext cx="7748677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9F86D9" w14:textId="55A2E55C" w:rsidR="00104491" w:rsidRPr="003264EB" w:rsidRDefault="00182305" w:rsidP="00104491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</w:pPr>
                                    <w:r w:rsidRPr="00182305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t>15 – REGULAMENTAÇÕES</w:t>
                                    </w:r>
                                    <w:r w:rsidR="00104491" w:rsidRPr="004C23EE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drawing>
                                        <wp:inline distT="0" distB="0" distL="0" distR="0" wp14:anchorId="795B6017" wp14:editId="4182490B">
                                          <wp:extent cx="5919470" cy="318770"/>
                                          <wp:effectExtent l="0" t="0" r="5080" b="5080"/>
                                          <wp:docPr id="286" name="Imagem 28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19470" cy="318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104491" w:rsidRPr="009F47D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32"/>
                                        <w:szCs w:val="32"/>
                                        <w:lang w:bidi="pt-PT"/>
                                      </w:rPr>
                                      <w:drawing>
                                        <wp:inline distT="0" distB="0" distL="0" distR="0" wp14:anchorId="3E38FA0C" wp14:editId="2ADD6A0A">
                                          <wp:extent cx="5963920" cy="318770"/>
                                          <wp:effectExtent l="0" t="0" r="0" b="5080"/>
                                          <wp:docPr id="287" name="Imagem 28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63920" cy="3187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3C04EE67" w14:textId="77777777" w:rsidR="00104491" w:rsidRDefault="00104491" w:rsidP="0010449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53DF16" id="Agrupar 211" o:spid="_x0000_s1068" style="position:absolute;left:0;text-align:left;margin-left:-44.45pt;margin-top:14.3pt;width:623.2pt;height:33pt;z-index:251695104;mso-position-horizontal-relative:page;mso-width-relative:margin;mso-height-relative:margin" coordorigin="-135,-3323" coordsize="7762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">
                      <v:rect id="Retângulo 212" o:spid="_x0000_s1069" style="position:absolute;left:-135;top:-2959;width:75589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" fillcolor="#2f5597" stroked="f" strokeweight="1pt"/>
                      <v:shape id="_x0000_s1070" type="#_x0000_t202" style="position:absolute;top:-3323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14:paraId="0D9F86D9" w14:textId="55A2E55C" w:rsidR="00104491" w:rsidRPr="003264EB" w:rsidRDefault="00182305" w:rsidP="00104491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182305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15 – REGULAMENTAÇÕES</w:t>
                              </w:r>
                              <w:r w:rsidR="00104491" w:rsidRPr="004C23EE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795B6017" wp14:editId="4182490B">
                                    <wp:extent cx="5919470" cy="318770"/>
                                    <wp:effectExtent l="0" t="0" r="5080" b="5080"/>
                                    <wp:docPr id="286" name="Imagem 2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947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04491"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3E38FA0C" wp14:editId="2ADD6A0A">
                                    <wp:extent cx="5963920" cy="318770"/>
                                    <wp:effectExtent l="0" t="0" r="0" b="5080"/>
                                    <wp:docPr id="287" name="Imagem 2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C04EE67" w14:textId="77777777" w:rsidR="00104491" w:rsidRDefault="00104491" w:rsidP="00104491"/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</w:tcPr>
          <w:p w14:paraId="1FC782C3" w14:textId="77777777" w:rsidR="00104491" w:rsidRPr="00CF3535" w:rsidRDefault="00104491" w:rsidP="00C915B7">
            <w:pPr>
              <w:tabs>
                <w:tab w:val="left" w:pos="851"/>
              </w:tabs>
              <w:spacing w:line="360" w:lineRule="auto"/>
            </w:pPr>
          </w:p>
        </w:tc>
      </w:tr>
    </w:tbl>
    <w:p w14:paraId="7527A987" w14:textId="77777777" w:rsidR="00104491" w:rsidRPr="00104491" w:rsidRDefault="00104491" w:rsidP="00244E83">
      <w:pPr>
        <w:pStyle w:val="Corpodetexto"/>
        <w:tabs>
          <w:tab w:val="left" w:pos="1276"/>
        </w:tabs>
        <w:spacing w:before="245" w:line="278" w:lineRule="auto"/>
        <w:ind w:right="-1"/>
        <w:jc w:val="both"/>
        <w:rPr>
          <w:sz w:val="22"/>
          <w:szCs w:val="22"/>
          <w:lang w:val="pt-BR"/>
        </w:rPr>
      </w:pPr>
    </w:p>
    <w:tbl>
      <w:tblPr>
        <w:tblStyle w:val="Tabelacomgrade"/>
        <w:tblW w:w="10745" w:type="dxa"/>
        <w:tblInd w:w="-998" w:type="dxa"/>
        <w:tblLook w:val="04A0" w:firstRow="1" w:lastRow="0" w:firstColumn="1" w:lastColumn="0" w:noHBand="0" w:noVBand="1"/>
      </w:tblPr>
      <w:tblGrid>
        <w:gridCol w:w="3040"/>
        <w:gridCol w:w="7705"/>
      </w:tblGrid>
      <w:tr w:rsidR="00264036" w:rsidRPr="00CB1C3C" w14:paraId="0B59E81C" w14:textId="77777777" w:rsidTr="00F43783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8FF664E" w14:textId="1A118D24" w:rsidR="00264036" w:rsidRPr="000F71E3" w:rsidRDefault="00264036" w:rsidP="00264036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  <w:t>15.1 Regulamentos Nacionais</w:t>
            </w:r>
          </w:p>
          <w:p w14:paraId="1AB7357A" w14:textId="242E1C65" w:rsidR="00264036" w:rsidRPr="000F71E3" w:rsidRDefault="00264036" w:rsidP="00264036">
            <w:pPr>
              <w:pStyle w:val="Corpodetexto"/>
              <w:tabs>
                <w:tab w:val="left" w:pos="851"/>
              </w:tabs>
              <w:spacing w:line="360" w:lineRule="auto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14:paraId="39048572" w14:textId="3B0EFA18" w:rsidR="00264036" w:rsidRPr="00BE3357" w:rsidRDefault="00264036" w:rsidP="00264036">
            <w:pPr>
              <w:pStyle w:val="PargrafodaLista"/>
              <w:widowControl w:val="0"/>
              <w:tabs>
                <w:tab w:val="left" w:pos="1253"/>
              </w:tabs>
              <w:autoSpaceDE w:val="0"/>
              <w:autoSpaceDN w:val="0"/>
              <w:spacing w:line="360" w:lineRule="auto"/>
              <w:ind w:left="1112" w:right="321"/>
              <w:contextualSpacing w:val="0"/>
            </w:pPr>
            <w:r>
              <w:t>Produto saneante notificado na ANVISA Nº</w:t>
            </w:r>
            <w:r w:rsidR="00652B6A">
              <w:t xml:space="preserve"> </w:t>
            </w:r>
            <w:r w:rsidR="00B35C20" w:rsidRPr="00B35C20">
              <w:rPr>
                <w:w w:val="95"/>
              </w:rPr>
              <w:t>25351.210033/2022-21</w:t>
            </w:r>
            <w:r>
              <w:t>, conforme legislação vigente.</w:t>
            </w:r>
          </w:p>
          <w:p w14:paraId="4007EE9E" w14:textId="374D1BBE" w:rsidR="00264036" w:rsidRPr="00182305" w:rsidRDefault="00264036" w:rsidP="00264036">
            <w:pPr>
              <w:tabs>
                <w:tab w:val="left" w:pos="851"/>
                <w:tab w:val="left" w:pos="1253"/>
              </w:tabs>
              <w:spacing w:line="360" w:lineRule="auto"/>
              <w:ind w:left="1112"/>
              <w:jc w:val="both"/>
              <w:rPr>
                <w:b/>
              </w:rPr>
            </w:pPr>
          </w:p>
        </w:tc>
      </w:tr>
      <w:tr w:rsidR="00264036" w:rsidRPr="00CB1C3C" w14:paraId="0B8D77DE" w14:textId="77777777" w:rsidTr="00F43783"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D802859" w14:textId="27EFD066" w:rsidR="00264036" w:rsidRPr="003264EB" w:rsidRDefault="00264036" w:rsidP="00264036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  <w:lang w:val="pt-BR"/>
              </w:rPr>
            </w:pP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t xml:space="preserve">15.2 Regulamentos </w:t>
            </w:r>
            <w:r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  <w:lastRenderedPageBreak/>
              <w:t>Internacionais</w:t>
            </w:r>
          </w:p>
          <w:p w14:paraId="7C39FA25" w14:textId="77777777" w:rsidR="00264036" w:rsidRDefault="00264036" w:rsidP="00264036">
            <w:pPr>
              <w:pStyle w:val="Corpodetexto"/>
              <w:tabs>
                <w:tab w:val="left" w:pos="851"/>
              </w:tabs>
              <w:spacing w:line="360" w:lineRule="auto"/>
              <w:jc w:val="both"/>
              <w:rPr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</w:tcPr>
          <w:p w14:paraId="5BE041AD" w14:textId="77777777" w:rsidR="00264036" w:rsidRDefault="00264036" w:rsidP="00264036">
            <w:pPr>
              <w:tabs>
                <w:tab w:val="left" w:pos="1253"/>
                <w:tab w:val="left" w:pos="1418"/>
              </w:tabs>
              <w:ind w:left="1112"/>
              <w:jc w:val="both"/>
            </w:pPr>
            <w:r>
              <w:lastRenderedPageBreak/>
              <w:t>Contacte a EVC Industrial para mais informações.</w:t>
            </w:r>
          </w:p>
          <w:p w14:paraId="6FF29798" w14:textId="77777777" w:rsidR="009B709B" w:rsidRDefault="009B709B" w:rsidP="00264036">
            <w:pPr>
              <w:tabs>
                <w:tab w:val="left" w:pos="1253"/>
                <w:tab w:val="left" w:pos="1418"/>
              </w:tabs>
              <w:ind w:left="1112"/>
              <w:jc w:val="both"/>
              <w:rPr>
                <w:lang w:val="pt-PT"/>
              </w:rPr>
            </w:pPr>
          </w:p>
          <w:p w14:paraId="573E4943" w14:textId="39D5035A" w:rsidR="009B709B" w:rsidRPr="00074C97" w:rsidRDefault="009B709B" w:rsidP="00264036">
            <w:pPr>
              <w:tabs>
                <w:tab w:val="left" w:pos="1253"/>
                <w:tab w:val="left" w:pos="1418"/>
              </w:tabs>
              <w:ind w:left="1112"/>
              <w:jc w:val="both"/>
              <w:rPr>
                <w:b/>
                <w:lang w:val="pt-PT"/>
              </w:rPr>
            </w:pPr>
          </w:p>
        </w:tc>
      </w:tr>
    </w:tbl>
    <w:p w14:paraId="7E2402D6" w14:textId="21DF11A0" w:rsidR="00244E83" w:rsidRPr="00D7010A" w:rsidRDefault="005A5140" w:rsidP="00244E83">
      <w:pPr>
        <w:spacing w:after="0" w:line="360" w:lineRule="auto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i/>
          <w:i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B3FE92" wp14:editId="3788EFC1">
                <wp:simplePos x="0" y="0"/>
                <wp:positionH relativeFrom="page">
                  <wp:align>left</wp:align>
                </wp:positionH>
                <wp:positionV relativeFrom="paragraph">
                  <wp:posOffset>-635</wp:posOffset>
                </wp:positionV>
                <wp:extent cx="7914525" cy="419100"/>
                <wp:effectExtent l="0" t="0" r="0" b="0"/>
                <wp:wrapNone/>
                <wp:docPr id="219" name="Agrupar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4525" cy="419100"/>
                          <a:chOff x="-13588" y="-332385"/>
                          <a:chExt cx="7762265" cy="388620"/>
                        </a:xfrm>
                      </wpg:grpSpPr>
                      <wps:wsp>
                        <wps:cNvPr id="220" name="Retângulo 220"/>
                        <wps:cNvSpPr/>
                        <wps:spPr>
                          <a:xfrm>
                            <a:off x="-13588" y="-29592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32385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047B2" w14:textId="49A33818" w:rsidR="005A5140" w:rsidRPr="003264EB" w:rsidRDefault="005A5140" w:rsidP="005A5140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5A5140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>16 - OUTRAS INFORMAÇÕES</w:t>
                              </w:r>
                              <w:r w:rsidRPr="004C23EE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026E2556" wp14:editId="569B162E">
                                    <wp:extent cx="5919470" cy="318770"/>
                                    <wp:effectExtent l="0" t="0" r="5080" b="5080"/>
                                    <wp:docPr id="266" name="Imagem 2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947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F47D7">
                                <w:rPr>
                                  <w:rFonts w:ascii="Arial Black" w:hAnsi="Arial Black"/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drawing>
                                  <wp:inline distT="0" distB="0" distL="0" distR="0" wp14:anchorId="16AEB690" wp14:editId="479E603E">
                                    <wp:extent cx="5963920" cy="318770"/>
                                    <wp:effectExtent l="0" t="0" r="0" b="5080"/>
                                    <wp:docPr id="267" name="Imagem 2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3920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35B3807" w14:textId="77777777" w:rsidR="005A5140" w:rsidRDefault="005A5140" w:rsidP="005A514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3FE92" id="Agrupar 219" o:spid="_x0000_s1071" style="position:absolute;margin-left:0;margin-top:-.05pt;width:623.2pt;height:33pt;z-index:251697152;mso-position-horizontal:left;mso-position-horizontal-relative:page;mso-width-relative:margin;mso-height-relative:margin" coordorigin="-135,-3323" coordsize="7762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">
                <v:rect id="Retângulo 220" o:spid="_x0000_s1072" style="position:absolute;left:-135;top:-2959;width:75589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" fillcolor="#2f5597" stroked="f" strokeweight="1pt"/>
                <v:shape id="_x0000_s1073" type="#_x0000_t202" style="position:absolute;top:-3323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1AD047B2" w14:textId="49A33818" w:rsidR="005A5140" w:rsidRPr="003264EB" w:rsidRDefault="005A5140" w:rsidP="005A5140">
                        <w:pPr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5A5140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>16 - OUTRAS INFORMAÇÕES</w:t>
                        </w:r>
                        <w:r w:rsidRPr="004C23EE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026E2556" wp14:editId="569B162E">
                              <wp:extent cx="5919470" cy="318770"/>
                              <wp:effectExtent l="0" t="0" r="5080" b="5080"/>
                              <wp:docPr id="266" name="Imagem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947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F47D7">
                          <w:rPr>
                            <w:rFonts w:ascii="Arial Black" w:hAnsi="Arial Black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drawing>
                            <wp:inline distT="0" distB="0" distL="0" distR="0" wp14:anchorId="16AEB690" wp14:editId="479E603E">
                              <wp:extent cx="5963920" cy="318770"/>
                              <wp:effectExtent l="0" t="0" r="0" b="5080"/>
                              <wp:docPr id="267" name="Imagem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63920" cy="3187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35B3807" w14:textId="77777777" w:rsidR="005A5140" w:rsidRDefault="005A5140" w:rsidP="005A5140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EAFB00A" w14:textId="77777777" w:rsidR="005A5140" w:rsidRDefault="005A5140" w:rsidP="00244E83">
      <w:pPr>
        <w:pStyle w:val="Ttulo1"/>
        <w:tabs>
          <w:tab w:val="left" w:pos="851"/>
          <w:tab w:val="left" w:pos="993"/>
        </w:tabs>
        <w:ind w:left="0" w:right="264"/>
        <w:jc w:val="both"/>
        <w:rPr>
          <w:rFonts w:ascii="Arial Black" w:hAnsi="Arial Black"/>
          <w:b w:val="0"/>
          <w:bCs w:val="0"/>
          <w:sz w:val="24"/>
          <w:szCs w:val="24"/>
        </w:rPr>
      </w:pPr>
    </w:p>
    <w:p w14:paraId="5E3E06E7" w14:textId="6D6BB269" w:rsidR="00244E83" w:rsidRDefault="00244E83" w:rsidP="00264036">
      <w:pPr>
        <w:pStyle w:val="Corpodetexto"/>
        <w:tabs>
          <w:tab w:val="left" w:pos="851"/>
        </w:tabs>
        <w:spacing w:line="360" w:lineRule="auto"/>
        <w:ind w:left="-851" w:firstLine="993"/>
        <w:jc w:val="both"/>
        <w:rPr>
          <w:sz w:val="22"/>
          <w:szCs w:val="22"/>
        </w:rPr>
      </w:pPr>
      <w:r w:rsidRPr="00FC0736">
        <w:rPr>
          <w:sz w:val="22"/>
          <w:szCs w:val="22"/>
        </w:rPr>
        <w:t>As informações e recomendações contidas nesta FISPQ foram obtidas de fontes idôneas e baseadas em experiências anteriores, refer</w:t>
      </w:r>
      <w:r w:rsidR="0093084D">
        <w:rPr>
          <w:sz w:val="22"/>
          <w:szCs w:val="22"/>
        </w:rPr>
        <w:t>indo</w:t>
      </w:r>
      <w:r w:rsidRPr="00FC0736">
        <w:rPr>
          <w:sz w:val="22"/>
          <w:szCs w:val="22"/>
        </w:rPr>
        <w:t>-se a este produto específico e te</w:t>
      </w:r>
      <w:r w:rsidR="0093084D">
        <w:rPr>
          <w:sz w:val="22"/>
          <w:szCs w:val="22"/>
        </w:rPr>
        <w:t>ndo</w:t>
      </w:r>
      <w:r w:rsidRPr="00FC0736">
        <w:rPr>
          <w:sz w:val="22"/>
          <w:szCs w:val="22"/>
        </w:rPr>
        <w:t xml:space="preserve"> validade quando utilizadas de acordo com as orientações do rótulo. </w:t>
      </w:r>
    </w:p>
    <w:p w14:paraId="3B24F9E4" w14:textId="06A54BC5" w:rsidR="004335D7" w:rsidRPr="00D7010A" w:rsidRDefault="004335D7" w:rsidP="0093084D">
      <w:pPr>
        <w:pStyle w:val="Corpodetexto"/>
        <w:tabs>
          <w:tab w:val="left" w:pos="851"/>
        </w:tabs>
        <w:spacing w:line="360" w:lineRule="auto"/>
        <w:ind w:left="-851" w:right="266" w:firstLine="993"/>
        <w:jc w:val="both"/>
        <w:rPr>
          <w:sz w:val="22"/>
          <w:szCs w:val="22"/>
          <w:lang w:val="pt-BR"/>
        </w:rPr>
      </w:pPr>
      <w:r w:rsidRPr="0093084D">
        <w:rPr>
          <w:rFonts w:cstheme="minorHAns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EC3AD7" wp14:editId="70B089FE">
                <wp:simplePos x="0" y="0"/>
                <wp:positionH relativeFrom="page">
                  <wp:align>right</wp:align>
                </wp:positionH>
                <wp:positionV relativeFrom="paragraph">
                  <wp:posOffset>287264</wp:posOffset>
                </wp:positionV>
                <wp:extent cx="7536180" cy="353060"/>
                <wp:effectExtent l="0" t="0" r="0" b="0"/>
                <wp:wrapThrough wrapText="bothSides">
                  <wp:wrapPolygon edited="0">
                    <wp:start x="164" y="0"/>
                    <wp:lineTo x="164" y="19813"/>
                    <wp:lineTo x="21403" y="19813"/>
                    <wp:lineTo x="21403" y="0"/>
                    <wp:lineTo x="164" y="0"/>
                  </wp:wrapPolygon>
                </wp:wrapThrough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813A9" w14:textId="5A6D132C" w:rsidR="0093084D" w:rsidRPr="004335D7" w:rsidRDefault="0093084D" w:rsidP="004335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35D7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ABREVIAÇÕES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3AD7" id="Caixa de Texto 2" o:spid="_x0000_s1074" type="#_x0000_t202" style="position:absolute;left:0;text-align:left;margin-left:542.2pt;margin-top:22.6pt;width:593.4pt;height:27.8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" filled="f" stroked="f">
                <v:textbox>
                  <w:txbxContent>
                    <w:p w14:paraId="201813A9" w14:textId="5A6D132C" w:rsidR="0093084D" w:rsidRPr="004335D7" w:rsidRDefault="0093084D" w:rsidP="004335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335D7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ABREVIAÇÕES GERAIS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8286DBC" w14:textId="77777777" w:rsidR="004335D7" w:rsidRDefault="0093084D" w:rsidP="004335D7">
      <w:pPr>
        <w:spacing w:after="0" w:line="360" w:lineRule="auto"/>
        <w:rPr>
          <w:rFonts w:cstheme="minorHAnsi"/>
          <w:b/>
          <w:bCs/>
          <w:color w:val="000000"/>
        </w:rPr>
      </w:pPr>
      <w:r>
        <w:rPr>
          <w:rFonts w:ascii="Arial Black" w:hAnsi="Arial Black"/>
          <w:i/>
          <w:i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DCAD435" wp14:editId="1D51F641">
                <wp:simplePos x="0" y="0"/>
                <wp:positionH relativeFrom="page">
                  <wp:posOffset>-118284</wp:posOffset>
                </wp:positionH>
                <wp:positionV relativeFrom="paragraph">
                  <wp:posOffset>6292</wp:posOffset>
                </wp:positionV>
                <wp:extent cx="7914525" cy="419100"/>
                <wp:effectExtent l="0" t="0" r="0" b="0"/>
                <wp:wrapNone/>
                <wp:docPr id="55" name="Agrupar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4525" cy="419100"/>
                          <a:chOff x="-13588" y="-332385"/>
                          <a:chExt cx="7762265" cy="388620"/>
                        </a:xfrm>
                      </wpg:grpSpPr>
                      <wps:wsp>
                        <wps:cNvPr id="56" name="Retângulo 56"/>
                        <wps:cNvSpPr/>
                        <wps:spPr>
                          <a:xfrm>
                            <a:off x="-13588" y="-295920"/>
                            <a:ext cx="7559040" cy="32004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32385"/>
                            <a:ext cx="7748677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27E0D" w14:textId="2DD281FE" w:rsidR="0093084D" w:rsidRPr="003264EB" w:rsidRDefault="0093084D" w:rsidP="0093084D">
                              <w:pPr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</w:pPr>
                              <w:r w:rsidRPr="005A5140">
                                <w:rPr>
                                  <w:rFonts w:ascii="Arial Black" w:hAnsi="Arial Black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bidi="pt-PT"/>
                                </w:rPr>
                                <w:t xml:space="preserve"> </w:t>
                              </w:r>
                            </w:p>
                            <w:p w14:paraId="656AB853" w14:textId="77777777" w:rsidR="0093084D" w:rsidRDefault="0093084D" w:rsidP="0093084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D435" id="Agrupar 55" o:spid="_x0000_s1075" style="position:absolute;margin-left:-9.3pt;margin-top:.5pt;width:623.2pt;height:33pt;z-index:251701248;mso-position-horizontal-relative:page;mso-width-relative:margin;mso-height-relative:margin" coordorigin="-135,-3323" coordsize="7762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">
                <v:rect id="Retângulo 56" o:spid="_x0000_s1076" style="position:absolute;left:-135;top:-2959;width:75589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" fillcolor="#2f5597" stroked="f" strokeweight="1pt"/>
                <v:shape id="_x0000_s1077" type="#_x0000_t202" style="position:absolute;top:-3323;width:77486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69C27E0D" w14:textId="2DD281FE" w:rsidR="0093084D" w:rsidRPr="003264EB" w:rsidRDefault="0093084D" w:rsidP="0093084D">
                        <w:pPr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</w:pPr>
                        <w:r w:rsidRPr="005A5140">
                          <w:rPr>
                            <w:rFonts w:ascii="Arial Black" w:hAnsi="Arial Black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pt-PT"/>
                          </w:rPr>
                          <w:t xml:space="preserve"> </w:t>
                        </w:r>
                      </w:p>
                      <w:p w14:paraId="656AB853" w14:textId="77777777" w:rsidR="0093084D" w:rsidRDefault="0093084D" w:rsidP="0093084D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EC5AAF6" w14:textId="1625EE02" w:rsidR="00244E83" w:rsidRDefault="00244E83" w:rsidP="004335D7">
      <w:pPr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NA</w:t>
      </w:r>
      <w:r w:rsidRPr="00AB5FED">
        <w:rPr>
          <w:rFonts w:cstheme="minorHAnsi"/>
          <w:color w:val="000000"/>
        </w:rPr>
        <w:t xml:space="preserve">: Não Aplicável </w:t>
      </w:r>
    </w:p>
    <w:p w14:paraId="503C4608" w14:textId="3FF607A7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ND</w:t>
      </w:r>
      <w:r w:rsidRPr="00AB5FED">
        <w:rPr>
          <w:rFonts w:cstheme="minorHAnsi"/>
          <w:color w:val="000000"/>
        </w:rPr>
        <w:t>: Não Determinada</w:t>
      </w:r>
    </w:p>
    <w:p w14:paraId="33577042" w14:textId="77777777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OSHA</w:t>
      </w:r>
      <w:r w:rsidRPr="00AB5FED">
        <w:rPr>
          <w:rFonts w:cstheme="minorHAnsi"/>
          <w:color w:val="000000"/>
        </w:rPr>
        <w:t>: Administração de Segurança e Saúde Ocupacional.</w:t>
      </w:r>
    </w:p>
    <w:p w14:paraId="3C7A552A" w14:textId="77C6463B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LD50</w:t>
      </w:r>
      <w:r w:rsidRPr="00AB5FED">
        <w:rPr>
          <w:rFonts w:cstheme="minorHAnsi"/>
          <w:color w:val="000000"/>
        </w:rPr>
        <w:t>: dose letal para 50% da população infectada.</w:t>
      </w:r>
    </w:p>
    <w:p w14:paraId="2352A5AD" w14:textId="77777777" w:rsidR="00CD4A43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LC50</w:t>
      </w:r>
      <w:r w:rsidRPr="00AB5FED">
        <w:rPr>
          <w:rFonts w:cstheme="minorHAnsi"/>
          <w:color w:val="000000"/>
        </w:rPr>
        <w:t xml:space="preserve">: concentração letal para 50% da população infectada. </w:t>
      </w:r>
    </w:p>
    <w:p w14:paraId="3C220725" w14:textId="5C124456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D4A43">
        <w:rPr>
          <w:rFonts w:cstheme="minorHAnsi"/>
          <w:b/>
          <w:bCs/>
          <w:color w:val="000000"/>
        </w:rPr>
        <w:t>CAS</w:t>
      </w:r>
      <w:r w:rsidRPr="00AB5FED">
        <w:rPr>
          <w:rFonts w:cstheme="minorHAnsi"/>
          <w:color w:val="000000"/>
        </w:rPr>
        <w:t xml:space="preserve">: </w:t>
      </w:r>
      <w:r w:rsidR="00CD4A43">
        <w:rPr>
          <w:rFonts w:cstheme="minorHAnsi"/>
          <w:color w:val="000000"/>
        </w:rPr>
        <w:t>C</w:t>
      </w:r>
      <w:r w:rsidRPr="00AB5FED">
        <w:rPr>
          <w:rFonts w:cstheme="minorHAnsi"/>
          <w:color w:val="000000"/>
        </w:rPr>
        <w:t xml:space="preserve">hemical </w:t>
      </w:r>
      <w:r w:rsidR="00CD4A43">
        <w:rPr>
          <w:rFonts w:cstheme="minorHAnsi"/>
          <w:color w:val="000000"/>
        </w:rPr>
        <w:t>A</w:t>
      </w:r>
      <w:r w:rsidRPr="00AB5FED">
        <w:rPr>
          <w:rFonts w:cstheme="minorHAnsi"/>
          <w:color w:val="000000"/>
        </w:rPr>
        <w:t xml:space="preserve">bstracts </w:t>
      </w:r>
      <w:r w:rsidR="00CD4A43">
        <w:rPr>
          <w:rFonts w:cstheme="minorHAnsi"/>
          <w:color w:val="000000"/>
        </w:rPr>
        <w:t>S</w:t>
      </w:r>
      <w:r w:rsidRPr="00AB5FED">
        <w:rPr>
          <w:rFonts w:cstheme="minorHAnsi"/>
          <w:color w:val="000000"/>
        </w:rPr>
        <w:t>ervi</w:t>
      </w:r>
      <w:r w:rsidR="00CD4A43">
        <w:rPr>
          <w:rFonts w:cstheme="minorHAnsi"/>
          <w:color w:val="000000"/>
        </w:rPr>
        <w:t>c</w:t>
      </w:r>
      <w:r w:rsidRPr="00AB5FED">
        <w:rPr>
          <w:rFonts w:cstheme="minorHAnsi"/>
          <w:color w:val="000000"/>
        </w:rPr>
        <w:t>e.</w:t>
      </w:r>
    </w:p>
    <w:p w14:paraId="0078FCF3" w14:textId="77777777" w:rsidR="00244E83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TLV‐TWA</w:t>
      </w:r>
      <w:r w:rsidRPr="00AB5FED">
        <w:rPr>
          <w:rFonts w:cstheme="minorHAnsi"/>
          <w:color w:val="000000"/>
        </w:rPr>
        <w:t xml:space="preserve">: é a concentração média ponderada permitida para uma jornada de 8 horas de trabalho. </w:t>
      </w:r>
    </w:p>
    <w:p w14:paraId="3C8C95F9" w14:textId="77777777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TLV‐STEL</w:t>
      </w:r>
      <w:r w:rsidRPr="00AB5FED">
        <w:rPr>
          <w:rFonts w:cstheme="minorHAnsi"/>
          <w:color w:val="000000"/>
        </w:rPr>
        <w:t>: é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o limite de exposição de curta duração‐máxima concentração permitida para uma exposição contínua de 15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minutos.</w:t>
      </w:r>
    </w:p>
    <w:p w14:paraId="786244ED" w14:textId="77777777" w:rsidR="00244E83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ACGIH</w:t>
      </w:r>
      <w:r w:rsidRPr="00AB5FED">
        <w:rPr>
          <w:rFonts w:cstheme="minorHAnsi"/>
          <w:color w:val="000000"/>
        </w:rPr>
        <w:t>: é uma organização de pessoal de agências governamentais ou instituições educacionais engajadas em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programas de saúde e segurança ocupacional.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 xml:space="preserve">ACGIH desenvolve e publica limites de exposição para centenas de substâncias químicas e agentes físicos. </w:t>
      </w:r>
    </w:p>
    <w:p w14:paraId="6CFB2ABC" w14:textId="77777777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PEL</w:t>
      </w:r>
      <w:r w:rsidRPr="00AB5FED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concentração máxima permitida de contaminantes no ar, aos quais a maioria dos trabalhadores pode ser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repetidamente exposta 8 horas dia, 40 horas por semana, durante o período de trabalho (30 anos), sem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efeitos adversos à saúde.</w:t>
      </w:r>
    </w:p>
    <w:p w14:paraId="7AA36B33" w14:textId="77777777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D7010A">
        <w:rPr>
          <w:rFonts w:cstheme="minorHAnsi"/>
          <w:b/>
          <w:bCs/>
          <w:color w:val="000000"/>
        </w:rPr>
        <w:t>OSHA</w:t>
      </w:r>
      <w:r w:rsidRPr="00AB5FED">
        <w:rPr>
          <w:rFonts w:cstheme="minorHAnsi"/>
          <w:color w:val="000000"/>
        </w:rPr>
        <w:t>: agência federal dos EUA com autoridade para regulamentação e cumprimento de disposições na área de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segurança e saúde para indústrias e negócios nos USA.</w:t>
      </w:r>
    </w:p>
    <w:p w14:paraId="7F86E639" w14:textId="77777777" w:rsidR="00244E83" w:rsidRPr="00AB5FED" w:rsidRDefault="00244E83" w:rsidP="004335D7">
      <w:pPr>
        <w:adjustRightInd w:val="0"/>
        <w:spacing w:after="0" w:line="360" w:lineRule="auto"/>
        <w:jc w:val="both"/>
        <w:rPr>
          <w:rFonts w:cstheme="minorHAnsi"/>
        </w:rPr>
      </w:pPr>
      <w:r w:rsidRPr="00E824DE">
        <w:rPr>
          <w:rFonts w:cstheme="minorHAnsi"/>
          <w:b/>
          <w:bCs/>
          <w:color w:val="000000"/>
        </w:rPr>
        <w:t>AEL</w:t>
      </w:r>
      <w:r w:rsidRPr="00AB5FED">
        <w:rPr>
          <w:rFonts w:cstheme="minorHAnsi"/>
          <w:color w:val="000000"/>
        </w:rPr>
        <w:t>: é o limite de exposição aceitável. Em lugares onde os limites de exposição ocupacional imposto por órgãos</w:t>
      </w:r>
      <w:r>
        <w:rPr>
          <w:rFonts w:cstheme="minorHAnsi"/>
          <w:color w:val="000000"/>
        </w:rPr>
        <w:t xml:space="preserve"> </w:t>
      </w:r>
      <w:r w:rsidRPr="00AB5FED">
        <w:rPr>
          <w:rFonts w:cstheme="minorHAnsi"/>
          <w:color w:val="000000"/>
        </w:rPr>
        <w:t>governamentais forem menores que o AEL, estes limites devem ter preferência.</w:t>
      </w:r>
    </w:p>
    <w:p w14:paraId="753B0859" w14:textId="77777777" w:rsidR="00244E83" w:rsidRPr="00D7010A" w:rsidRDefault="00244E83" w:rsidP="004335D7">
      <w:pPr>
        <w:spacing w:after="0" w:line="360" w:lineRule="auto"/>
        <w:jc w:val="both"/>
        <w:rPr>
          <w:rFonts w:ascii="Arial Black" w:hAnsi="Arial Black"/>
          <w:b/>
          <w:bCs/>
          <w:sz w:val="24"/>
          <w:szCs w:val="24"/>
        </w:rPr>
      </w:pPr>
    </w:p>
    <w:p w14:paraId="74BC310B" w14:textId="77777777" w:rsidR="00244E83" w:rsidRDefault="00244E83"/>
    <w:sectPr w:rsidR="00244E83" w:rsidSect="00A773EF">
      <w:headerReference w:type="default" r:id="rId10"/>
      <w:footerReference w:type="default" r:id="rId11"/>
      <w:pgSz w:w="11906" w:h="16838"/>
      <w:pgMar w:top="2255" w:right="566" w:bottom="1417" w:left="1701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7BE2" w14:textId="77777777" w:rsidR="00DB5CE6" w:rsidRDefault="00DB5CE6" w:rsidP="00244E83">
      <w:pPr>
        <w:spacing w:after="0" w:line="240" w:lineRule="auto"/>
      </w:pPr>
      <w:r>
        <w:separator/>
      </w:r>
    </w:p>
  </w:endnote>
  <w:endnote w:type="continuationSeparator" w:id="0">
    <w:p w14:paraId="099F3630" w14:textId="77777777" w:rsidR="00DB5CE6" w:rsidRDefault="00DB5CE6" w:rsidP="0024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5D5E" w14:textId="77777777" w:rsidR="006F357C" w:rsidRPr="000F71E3" w:rsidRDefault="006F357C" w:rsidP="000F71E3">
    <w:pPr>
      <w:pStyle w:val="Rodap"/>
      <w:pBdr>
        <w:bottom w:val="single" w:sz="12" w:space="3" w:color="auto"/>
      </w:pBdr>
      <w:jc w:val="right"/>
      <w:rPr>
        <w:color w:val="1F3864" w:themeColor="accent1" w:themeShade="80"/>
      </w:rPr>
    </w:pPr>
  </w:p>
  <w:p w14:paraId="4D62BE4F" w14:textId="77777777" w:rsidR="006F357C" w:rsidRPr="000F71E3" w:rsidRDefault="006F357C" w:rsidP="00244E83">
    <w:pPr>
      <w:pStyle w:val="Rodap"/>
      <w:jc w:val="right"/>
      <w:rPr>
        <w:rFonts w:ascii="Arial Black" w:hAnsi="Arial Black"/>
        <w:color w:val="1F3864" w:themeColor="accent1" w:themeShade="80"/>
      </w:rPr>
    </w:pPr>
    <w:r w:rsidRPr="000F71E3">
      <w:rPr>
        <w:rFonts w:ascii="Arial Black" w:hAnsi="Arial Black"/>
        <w:color w:val="1F3864" w:themeColor="accent1" w:themeShade="80"/>
      </w:rPr>
      <w:t xml:space="preserve">Página </w:t>
    </w:r>
    <w:r w:rsidRPr="000F71E3">
      <w:rPr>
        <w:rFonts w:ascii="Arial Black" w:hAnsi="Arial Black"/>
        <w:b/>
        <w:bCs/>
        <w:color w:val="1F3864" w:themeColor="accent1" w:themeShade="80"/>
      </w:rPr>
      <w:fldChar w:fldCharType="begin"/>
    </w:r>
    <w:r w:rsidRPr="000F71E3">
      <w:rPr>
        <w:rFonts w:ascii="Arial Black" w:hAnsi="Arial Black"/>
        <w:b/>
        <w:bCs/>
        <w:color w:val="1F3864" w:themeColor="accent1" w:themeShade="80"/>
      </w:rPr>
      <w:instrText>PAGE  \* Arabic  \* MERGEFORMAT</w:instrText>
    </w:r>
    <w:r w:rsidRPr="000F71E3">
      <w:rPr>
        <w:rFonts w:ascii="Arial Black" w:hAnsi="Arial Black"/>
        <w:b/>
        <w:bCs/>
        <w:color w:val="1F3864" w:themeColor="accent1" w:themeShade="80"/>
      </w:rPr>
      <w:fldChar w:fldCharType="separate"/>
    </w:r>
    <w:r w:rsidRPr="000F71E3">
      <w:rPr>
        <w:rFonts w:ascii="Arial Black" w:hAnsi="Arial Black"/>
        <w:b/>
        <w:bCs/>
        <w:color w:val="1F3864" w:themeColor="accent1" w:themeShade="80"/>
      </w:rPr>
      <w:t>8</w:t>
    </w:r>
    <w:r w:rsidRPr="000F71E3">
      <w:rPr>
        <w:rFonts w:ascii="Arial Black" w:hAnsi="Arial Black"/>
        <w:b/>
        <w:bCs/>
        <w:color w:val="1F3864" w:themeColor="accent1" w:themeShade="80"/>
      </w:rPr>
      <w:fldChar w:fldCharType="end"/>
    </w:r>
    <w:r w:rsidRPr="000F71E3">
      <w:rPr>
        <w:rFonts w:ascii="Arial Black" w:hAnsi="Arial Black"/>
        <w:color w:val="1F3864" w:themeColor="accent1" w:themeShade="80"/>
      </w:rPr>
      <w:t xml:space="preserve"> de </w:t>
    </w:r>
    <w:r w:rsidRPr="000F71E3">
      <w:rPr>
        <w:rFonts w:ascii="Arial Black" w:hAnsi="Arial Black"/>
        <w:b/>
        <w:bCs/>
        <w:color w:val="1F3864" w:themeColor="accent1" w:themeShade="80"/>
      </w:rPr>
      <w:fldChar w:fldCharType="begin"/>
    </w:r>
    <w:r w:rsidRPr="000F71E3">
      <w:rPr>
        <w:rFonts w:ascii="Arial Black" w:hAnsi="Arial Black"/>
        <w:b/>
        <w:bCs/>
        <w:color w:val="1F3864" w:themeColor="accent1" w:themeShade="80"/>
      </w:rPr>
      <w:instrText>NUMPAGES  \* Arabic  \* MERGEFORMAT</w:instrText>
    </w:r>
    <w:r w:rsidRPr="000F71E3">
      <w:rPr>
        <w:rFonts w:ascii="Arial Black" w:hAnsi="Arial Black"/>
        <w:b/>
        <w:bCs/>
        <w:color w:val="1F3864" w:themeColor="accent1" w:themeShade="80"/>
      </w:rPr>
      <w:fldChar w:fldCharType="separate"/>
    </w:r>
    <w:r w:rsidRPr="000F71E3">
      <w:rPr>
        <w:rFonts w:ascii="Arial Black" w:hAnsi="Arial Black"/>
        <w:b/>
        <w:bCs/>
        <w:color w:val="1F3864" w:themeColor="accent1" w:themeShade="80"/>
      </w:rPr>
      <w:t>8</w:t>
    </w:r>
    <w:r w:rsidRPr="000F71E3">
      <w:rPr>
        <w:rFonts w:ascii="Arial Black" w:hAnsi="Arial Black"/>
        <w:b/>
        <w:bCs/>
        <w:color w:val="1F3864" w:themeColor="accent1" w:themeShade="80"/>
      </w:rPr>
      <w:fldChar w:fldCharType="end"/>
    </w:r>
  </w:p>
  <w:p w14:paraId="602BAA66" w14:textId="77777777" w:rsidR="006F357C" w:rsidRDefault="006F35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77BB" w14:textId="77777777" w:rsidR="00DB5CE6" w:rsidRDefault="00DB5CE6" w:rsidP="00244E83">
      <w:pPr>
        <w:spacing w:after="0" w:line="240" w:lineRule="auto"/>
      </w:pPr>
      <w:r>
        <w:separator/>
      </w:r>
    </w:p>
  </w:footnote>
  <w:footnote w:type="continuationSeparator" w:id="0">
    <w:p w14:paraId="5A1DD064" w14:textId="77777777" w:rsidR="00DB5CE6" w:rsidRDefault="00DB5CE6" w:rsidP="0024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AE27" w14:textId="6C405CAC" w:rsidR="006F357C" w:rsidRDefault="009D0F20" w:rsidP="00244E83">
    <w:pPr>
      <w:pStyle w:val="Cabealho"/>
    </w:pPr>
    <w:r w:rsidRPr="00A773EF">
      <w:rPr>
        <w:rFonts w:ascii="Arial Black" w:hAnsi="Arial Black"/>
        <w:noProof/>
        <w:sz w:val="32"/>
        <w:szCs w:val="32"/>
        <w:highlight w:val="yellow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48862C8" wp14:editId="428AF3CE">
              <wp:simplePos x="0" y="0"/>
              <wp:positionH relativeFrom="page">
                <wp:align>right</wp:align>
              </wp:positionH>
              <wp:positionV relativeFrom="paragraph">
                <wp:posOffset>-240665</wp:posOffset>
              </wp:positionV>
              <wp:extent cx="7528560" cy="388620"/>
              <wp:effectExtent l="0" t="0" r="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73066" w14:textId="2C2DF19A" w:rsidR="00BF17D3" w:rsidRPr="00BF17D3" w:rsidRDefault="00BF17D3" w:rsidP="00BF17D3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 w:rsidRPr="00BF17D3">
                            <w:rPr>
                              <w:rFonts w:ascii="Arial Black" w:hAnsi="Arial Black"/>
                              <w:color w:val="FFFFFF" w:themeColor="background1"/>
                              <w:sz w:val="30"/>
                              <w:szCs w:val="30"/>
                            </w:rPr>
                            <w:t>FICHA DE INFORMAÇÕES DE SEGURANÇA DE PRODUTO QUÍMICO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862C8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541.6pt;margin-top:-18.95pt;width:592.8pt;height:30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" filled="f" stroked="f">
              <v:textbox>
                <w:txbxContent>
                  <w:p w14:paraId="5D273066" w14:textId="2C2DF19A" w:rsidR="00BF17D3" w:rsidRPr="00BF17D3" w:rsidRDefault="00BF17D3" w:rsidP="00BF17D3">
                    <w:pPr>
                      <w:jc w:val="center"/>
                      <w:rPr>
                        <w:sz w:val="30"/>
                        <w:szCs w:val="30"/>
                      </w:rPr>
                    </w:pPr>
                    <w:r w:rsidRPr="00BF17D3">
                      <w:rPr>
                        <w:rFonts w:ascii="Arial Black" w:hAnsi="Arial Black"/>
                        <w:color w:val="FFFFFF" w:themeColor="background1"/>
                        <w:sz w:val="30"/>
                        <w:szCs w:val="30"/>
                      </w:rPr>
                      <w:t>FICHA DE INFORMAÇÕES DE SEGURANÇA DE PRODUTO QUÍMICO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F17D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597D49" wp14:editId="54C17B8B">
              <wp:simplePos x="0" y="0"/>
              <wp:positionH relativeFrom="column">
                <wp:posOffset>2219325</wp:posOffset>
              </wp:positionH>
              <wp:positionV relativeFrom="paragraph">
                <wp:posOffset>-1094105</wp:posOffset>
              </wp:positionV>
              <wp:extent cx="3909060" cy="9144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05859" w14:textId="47DCD356" w:rsidR="00BF17D3" w:rsidRPr="00BF17D3" w:rsidRDefault="00BF17D3" w:rsidP="00BF17D3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Verdana"/>
                              <w:b/>
                              <w:bCs/>
                              <w:color w:val="2F5496" w:themeColor="accent1" w:themeShade="BF"/>
                              <w:sz w:val="48"/>
                              <w:szCs w:val="48"/>
                            </w:rPr>
                          </w:pPr>
                          <w:r w:rsidRPr="00BF17D3">
                            <w:rPr>
                              <w:rFonts w:ascii="Arial Black" w:hAnsi="Arial Black" w:cs="Verdana"/>
                              <w:b/>
                              <w:bCs/>
                              <w:color w:val="2F5496" w:themeColor="accent1" w:themeShade="BF"/>
                              <w:sz w:val="48"/>
                              <w:szCs w:val="48"/>
                            </w:rPr>
                            <w:t>FISPQ</w:t>
                          </w:r>
                        </w:p>
                        <w:p w14:paraId="47193371" w14:textId="5546C03E" w:rsidR="006F357C" w:rsidRPr="00BF17D3" w:rsidRDefault="00BF17D3" w:rsidP="00BF17D3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Em conformidade com a ABNT NBR 14725:2014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Parte 4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Ficha de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I</w:t>
                          </w: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nformações de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S</w:t>
                          </w: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egurança de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P</w:t>
                          </w: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rodutos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>Q</w:t>
                          </w:r>
                          <w:r w:rsidRPr="00BF17D3">
                            <w:rPr>
                              <w:rFonts w:cstheme="minorHAnsi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uímicos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97D49" id="_x0000_s1079" type="#_x0000_t202" style="position:absolute;margin-left:174.75pt;margin-top:-86.15pt;width:307.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" filled="f" stroked="f">
              <v:textbox>
                <w:txbxContent>
                  <w:p w14:paraId="05D05859" w14:textId="47DCD356" w:rsidR="00BF17D3" w:rsidRPr="00BF17D3" w:rsidRDefault="00BF17D3" w:rsidP="00BF17D3">
                    <w:pPr>
                      <w:spacing w:after="0" w:line="240" w:lineRule="auto"/>
                      <w:jc w:val="center"/>
                      <w:rPr>
                        <w:rFonts w:ascii="Arial Black" w:hAnsi="Arial Black" w:cs="Verdana"/>
                        <w:b/>
                        <w:bCs/>
                        <w:color w:val="2F5496" w:themeColor="accent1" w:themeShade="BF"/>
                        <w:sz w:val="48"/>
                        <w:szCs w:val="48"/>
                      </w:rPr>
                    </w:pPr>
                    <w:r w:rsidRPr="00BF17D3">
                      <w:rPr>
                        <w:rFonts w:ascii="Arial Black" w:hAnsi="Arial Black" w:cs="Verdana"/>
                        <w:b/>
                        <w:bCs/>
                        <w:color w:val="2F5496" w:themeColor="accent1" w:themeShade="BF"/>
                        <w:sz w:val="48"/>
                        <w:szCs w:val="48"/>
                      </w:rPr>
                      <w:t>FISPQ</w:t>
                    </w:r>
                  </w:p>
                  <w:p w14:paraId="47193371" w14:textId="5546C03E" w:rsidR="006F357C" w:rsidRPr="00BF17D3" w:rsidRDefault="00BF17D3" w:rsidP="00BF17D3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Em conformidade com a ABNT NBR 14725:2014</w:t>
                    </w:r>
                    <w:r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</w:t>
                    </w: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-</w:t>
                    </w:r>
                    <w:r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</w:t>
                    </w: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Parte 4</w:t>
                    </w:r>
                    <w:r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: </w:t>
                    </w: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Ficha de </w:t>
                    </w:r>
                    <w:r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I</w:t>
                    </w: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nformações de </w:t>
                    </w:r>
                    <w:r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S</w:t>
                    </w: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egurança de </w:t>
                    </w:r>
                    <w:r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P</w:t>
                    </w: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rodutos </w:t>
                    </w:r>
                    <w:r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>Q</w:t>
                    </w:r>
                    <w:r w:rsidRPr="00BF17D3">
                      <w:rPr>
                        <w:rFonts w:cstheme="minorHAnsi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uímicos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17D3">
      <w:rPr>
        <w:noProof/>
      </w:rPr>
      <w:drawing>
        <wp:anchor distT="0" distB="0" distL="114300" distR="114300" simplePos="0" relativeHeight="251663360" behindDoc="0" locked="0" layoutInCell="1" allowOverlap="1" wp14:anchorId="081C89A7" wp14:editId="74E22553">
          <wp:simplePos x="0" y="0"/>
          <wp:positionH relativeFrom="column">
            <wp:posOffset>-676275</wp:posOffset>
          </wp:positionH>
          <wp:positionV relativeFrom="paragraph">
            <wp:posOffset>-949325</wp:posOffset>
          </wp:positionV>
          <wp:extent cx="2865524" cy="662940"/>
          <wp:effectExtent l="0" t="0" r="0" b="3810"/>
          <wp:wrapNone/>
          <wp:docPr id="252" name="Imagem 1">
            <a:extLst xmlns:a="http://schemas.openxmlformats.org/drawingml/2006/main">
              <a:ext uri="{FF2B5EF4-FFF2-40B4-BE49-F238E27FC236}">
                <a16:creationId xmlns:a16="http://schemas.microsoft.com/office/drawing/2014/main" id="{8E09E1A7-6815-48E2-8A13-8B26F31608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8E09E1A7-6815-48E2-8A13-8B26F31608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8" t="19319" r="6198" b="20385"/>
                  <a:stretch/>
                </pic:blipFill>
                <pic:spPr>
                  <a:xfrm>
                    <a:off x="0" y="0"/>
                    <a:ext cx="2865524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7D3">
      <w:rPr>
        <w:rFonts w:ascii="Arial Black" w:hAnsi="Arial Blac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8D402" wp14:editId="3EF25770">
              <wp:simplePos x="0" y="0"/>
              <wp:positionH relativeFrom="page">
                <wp:align>left</wp:align>
              </wp:positionH>
              <wp:positionV relativeFrom="paragraph">
                <wp:posOffset>-198755</wp:posOffset>
              </wp:positionV>
              <wp:extent cx="7559040" cy="320040"/>
              <wp:effectExtent l="0" t="0" r="3810" b="381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9DE3A7" id="Retângulo 19" o:spid="_x0000_s1026" style="position:absolute;margin-left:0;margin-top:-15.65pt;width:595.2pt;height:25.2pt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" fillcolor="#2f5496 [2404]" stroked="f" strokeweight="1pt">
              <w10:wrap anchorx="page"/>
            </v:rect>
          </w:pict>
        </mc:Fallback>
      </mc:AlternateContent>
    </w:r>
  </w:p>
  <w:tbl>
    <w:tblPr>
      <w:tblStyle w:val="Tabelacomgrade"/>
      <w:tblW w:w="10490" w:type="dxa"/>
      <w:tblInd w:w="-856" w:type="dxa"/>
      <w:tblLook w:val="04A0" w:firstRow="1" w:lastRow="0" w:firstColumn="1" w:lastColumn="0" w:noHBand="0" w:noVBand="1"/>
    </w:tblPr>
    <w:tblGrid>
      <w:gridCol w:w="1702"/>
      <w:gridCol w:w="3260"/>
      <w:gridCol w:w="3119"/>
      <w:gridCol w:w="2409"/>
    </w:tblGrid>
    <w:tr w:rsidR="006F357C" w14:paraId="77A3A164" w14:textId="77777777" w:rsidTr="009D0F20">
      <w:trPr>
        <w:trHeight w:val="555"/>
      </w:trPr>
      <w:tc>
        <w:tcPr>
          <w:tcW w:w="1702" w:type="dxa"/>
          <w:tc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</w:tcBorders>
          <w:vAlign w:val="center"/>
        </w:tcPr>
        <w:p w14:paraId="7A5CE3BC" w14:textId="69E2CD26" w:rsidR="006F357C" w:rsidRPr="00BF17D3" w:rsidRDefault="006F357C" w:rsidP="00BF17D3">
          <w:pPr>
            <w:pStyle w:val="TableParagraph"/>
            <w:spacing w:before="136"/>
            <w:jc w:val="center"/>
            <w:rPr>
              <w:b/>
              <w:bCs/>
              <w:color w:val="2F5496" w:themeColor="accent1" w:themeShade="BF"/>
            </w:rPr>
          </w:pPr>
          <w:r w:rsidRPr="00BF17D3">
            <w:rPr>
              <w:b/>
              <w:bCs/>
              <w:color w:val="2F5496" w:themeColor="accent1" w:themeShade="BF"/>
            </w:rPr>
            <w:t>Nr. Revisão: 0</w:t>
          </w:r>
          <w:r w:rsidR="000737B2">
            <w:rPr>
              <w:b/>
              <w:bCs/>
              <w:color w:val="2F5496" w:themeColor="accent1" w:themeShade="BF"/>
            </w:rPr>
            <w:t>0</w:t>
          </w:r>
        </w:p>
      </w:tc>
      <w:tc>
        <w:tcPr>
          <w:tcW w:w="3260" w:type="dxa"/>
          <w:tc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</w:tcBorders>
          <w:vAlign w:val="center"/>
        </w:tcPr>
        <w:p w14:paraId="58998DC5" w14:textId="0EC86B2F" w:rsidR="006F357C" w:rsidRPr="00BF17D3" w:rsidRDefault="006F357C" w:rsidP="00BF17D3">
          <w:pPr>
            <w:pStyle w:val="TableParagraph"/>
            <w:spacing w:line="270" w:lineRule="atLeast"/>
            <w:jc w:val="center"/>
            <w:rPr>
              <w:b/>
              <w:bCs/>
              <w:color w:val="2F5496" w:themeColor="accent1" w:themeShade="BF"/>
            </w:rPr>
          </w:pPr>
          <w:r w:rsidRPr="00BF17D3">
            <w:rPr>
              <w:b/>
              <w:bCs/>
              <w:color w:val="2F5496" w:themeColor="accent1" w:themeShade="BF"/>
            </w:rPr>
            <w:t xml:space="preserve">Emissão/Data da revisão: </w:t>
          </w:r>
          <w:r w:rsidR="00856E48" w:rsidRPr="00BF17D3">
            <w:rPr>
              <w:b/>
              <w:bCs/>
              <w:color w:val="2F5496" w:themeColor="accent1" w:themeShade="BF"/>
            </w:rPr>
            <w:t>2</w:t>
          </w:r>
          <w:r w:rsidR="000737B2">
            <w:rPr>
              <w:b/>
              <w:bCs/>
              <w:color w:val="2F5496" w:themeColor="accent1" w:themeShade="BF"/>
            </w:rPr>
            <w:t>1</w:t>
          </w:r>
          <w:r w:rsidRPr="00BF17D3">
            <w:rPr>
              <w:b/>
              <w:bCs/>
              <w:color w:val="2F5496" w:themeColor="accent1" w:themeShade="BF"/>
            </w:rPr>
            <w:t>/0</w:t>
          </w:r>
          <w:r w:rsidR="000737B2">
            <w:rPr>
              <w:b/>
              <w:bCs/>
              <w:color w:val="2F5496" w:themeColor="accent1" w:themeShade="BF"/>
            </w:rPr>
            <w:t>7</w:t>
          </w:r>
          <w:r w:rsidRPr="00BF17D3">
            <w:rPr>
              <w:b/>
              <w:bCs/>
              <w:color w:val="2F5496" w:themeColor="accent1" w:themeShade="BF"/>
            </w:rPr>
            <w:t>/202</w:t>
          </w:r>
          <w:r w:rsidR="000737B2">
            <w:rPr>
              <w:b/>
              <w:bCs/>
              <w:color w:val="2F5496" w:themeColor="accent1" w:themeShade="BF"/>
            </w:rPr>
            <w:t>2</w:t>
          </w:r>
        </w:p>
      </w:tc>
      <w:tc>
        <w:tcPr>
          <w:tcW w:w="3119" w:type="dxa"/>
          <w:tc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</w:tcBorders>
          <w:vAlign w:val="center"/>
        </w:tcPr>
        <w:p w14:paraId="15E09CC1" w14:textId="25BB0AD5" w:rsidR="006F357C" w:rsidRPr="00BF17D3" w:rsidRDefault="006F357C" w:rsidP="00BF17D3">
          <w:pPr>
            <w:pStyle w:val="TableParagraph"/>
            <w:spacing w:line="270" w:lineRule="atLeast"/>
            <w:jc w:val="center"/>
            <w:rPr>
              <w:b/>
              <w:bCs/>
              <w:color w:val="2F5496" w:themeColor="accent1" w:themeShade="BF"/>
            </w:rPr>
          </w:pPr>
          <w:r w:rsidRPr="00BF17D3">
            <w:rPr>
              <w:b/>
              <w:bCs/>
              <w:color w:val="2F5496" w:themeColor="accent1" w:themeShade="BF"/>
            </w:rPr>
            <w:t>Data da edição anterior:</w:t>
          </w:r>
        </w:p>
        <w:p w14:paraId="64EA57F3" w14:textId="65CA006D" w:rsidR="006F357C" w:rsidRPr="00BF17D3" w:rsidRDefault="000737B2" w:rsidP="00BF17D3">
          <w:pPr>
            <w:pStyle w:val="TableParagraph"/>
            <w:spacing w:line="270" w:lineRule="atLeast"/>
            <w:jc w:val="center"/>
            <w:rPr>
              <w:b/>
              <w:bCs/>
              <w:color w:val="2F5496" w:themeColor="accent1" w:themeShade="BF"/>
            </w:rPr>
          </w:pPr>
          <w:r>
            <w:rPr>
              <w:b/>
              <w:bCs/>
              <w:color w:val="2F5496" w:themeColor="accent1" w:themeShade="BF"/>
            </w:rPr>
            <w:t>XX</w:t>
          </w:r>
          <w:r w:rsidR="00856E48" w:rsidRPr="00BF17D3">
            <w:rPr>
              <w:b/>
              <w:bCs/>
              <w:color w:val="2F5496" w:themeColor="accent1" w:themeShade="BF"/>
            </w:rPr>
            <w:t>/</w:t>
          </w:r>
          <w:r>
            <w:rPr>
              <w:b/>
              <w:bCs/>
              <w:color w:val="2F5496" w:themeColor="accent1" w:themeShade="BF"/>
            </w:rPr>
            <w:t>XX</w:t>
          </w:r>
          <w:r w:rsidR="00856E48" w:rsidRPr="00BF17D3">
            <w:rPr>
              <w:b/>
              <w:bCs/>
              <w:color w:val="2F5496" w:themeColor="accent1" w:themeShade="BF"/>
            </w:rPr>
            <w:t>/</w:t>
          </w:r>
          <w:r>
            <w:rPr>
              <w:b/>
              <w:bCs/>
              <w:color w:val="2F5496" w:themeColor="accent1" w:themeShade="BF"/>
            </w:rPr>
            <w:t>XXXX</w:t>
          </w:r>
        </w:p>
      </w:tc>
      <w:tc>
        <w:tcPr>
          <w:tcW w:w="2409" w:type="dxa"/>
          <w:tc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</w:tcBorders>
          <w:vAlign w:val="center"/>
        </w:tcPr>
        <w:p w14:paraId="0D3CFC31" w14:textId="5958479B" w:rsidR="006F357C" w:rsidRPr="00BF17D3" w:rsidRDefault="006F357C" w:rsidP="00BF17D3">
          <w:pPr>
            <w:pStyle w:val="TableParagraph"/>
            <w:spacing w:before="1"/>
            <w:jc w:val="center"/>
            <w:rPr>
              <w:b/>
              <w:bCs/>
              <w:color w:val="2F5496" w:themeColor="accent1" w:themeShade="BF"/>
            </w:rPr>
          </w:pPr>
          <w:r w:rsidRPr="00BF17D3">
            <w:rPr>
              <w:b/>
              <w:bCs/>
              <w:color w:val="2F5496" w:themeColor="accent1" w:themeShade="BF"/>
            </w:rPr>
            <w:t>Código: FISPQ-SGQ-</w:t>
          </w:r>
          <w:r w:rsidR="000737B2">
            <w:rPr>
              <w:b/>
              <w:bCs/>
              <w:color w:val="2F5496" w:themeColor="accent1" w:themeShade="BF"/>
            </w:rPr>
            <w:t>65</w:t>
          </w:r>
        </w:p>
      </w:tc>
    </w:tr>
  </w:tbl>
  <w:p w14:paraId="5B735F01" w14:textId="77777777" w:rsidR="006F357C" w:rsidRDefault="006F357C">
    <w:pPr>
      <w:pStyle w:val="Cabealho"/>
    </w:pPr>
  </w:p>
  <w:p w14:paraId="741095EE" w14:textId="77777777" w:rsidR="006F357C" w:rsidRDefault="006F35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740"/>
    <w:multiLevelType w:val="multilevel"/>
    <w:tmpl w:val="81065A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C0F5628"/>
    <w:multiLevelType w:val="multilevel"/>
    <w:tmpl w:val="5DA28966"/>
    <w:lvl w:ilvl="0">
      <w:start w:val="9"/>
      <w:numFmt w:val="decimal"/>
      <w:lvlText w:val="%1"/>
      <w:lvlJc w:val="left"/>
      <w:pPr>
        <w:ind w:left="1036" w:hanging="32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036" w:hanging="32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937" w:hanging="32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86" w:hanging="32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35" w:hanging="32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84" w:hanging="32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3" w:hanging="32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2" w:hanging="32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31" w:hanging="327"/>
      </w:pPr>
      <w:rPr>
        <w:rFonts w:hint="default"/>
        <w:lang w:val="pt-PT" w:eastAsia="pt-PT" w:bidi="pt-PT"/>
      </w:rPr>
    </w:lvl>
  </w:abstractNum>
  <w:abstractNum w:abstractNumId="2" w15:restartNumberingAfterBreak="0">
    <w:nsid w:val="151030DC"/>
    <w:multiLevelType w:val="multilevel"/>
    <w:tmpl w:val="601461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28" w:hanging="1440"/>
      </w:pPr>
      <w:rPr>
        <w:rFonts w:hint="default"/>
        <w:b/>
      </w:rPr>
    </w:lvl>
  </w:abstractNum>
  <w:abstractNum w:abstractNumId="3" w15:restartNumberingAfterBreak="0">
    <w:nsid w:val="155105C7"/>
    <w:multiLevelType w:val="multilevel"/>
    <w:tmpl w:val="3D707D02"/>
    <w:lvl w:ilvl="0">
      <w:start w:val="11"/>
      <w:numFmt w:val="decimal"/>
      <w:lvlText w:val="%1"/>
      <w:lvlJc w:val="left"/>
      <w:pPr>
        <w:ind w:left="1080" w:hanging="371"/>
      </w:pPr>
      <w:rPr>
        <w:rFonts w:ascii="Arial Black" w:eastAsia="Arial Black" w:hAnsi="Arial Black" w:cs="Arial Black" w:hint="default"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10" w:hanging="587"/>
      </w:pPr>
      <w:rPr>
        <w:rFonts w:asciiTheme="minorHAnsi" w:eastAsia="Trebuchet MS" w:hAnsiTheme="minorHAnsi" w:cstheme="minorHAnsi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29" w:hanging="58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9" w:hanging="5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29" w:hanging="5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9" w:hanging="5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9" w:hanging="5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9" w:hanging="5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29" w:hanging="587"/>
      </w:pPr>
      <w:rPr>
        <w:rFonts w:hint="default"/>
        <w:lang w:val="pt-PT" w:eastAsia="pt-PT" w:bidi="pt-PT"/>
      </w:rPr>
    </w:lvl>
  </w:abstractNum>
  <w:abstractNum w:abstractNumId="4" w15:restartNumberingAfterBreak="0">
    <w:nsid w:val="340327D6"/>
    <w:multiLevelType w:val="multilevel"/>
    <w:tmpl w:val="BB38F152"/>
    <w:lvl w:ilvl="0">
      <w:start w:val="12"/>
      <w:numFmt w:val="decimal"/>
      <w:lvlText w:val="%1-"/>
      <w:lvlJc w:val="left"/>
      <w:pPr>
        <w:ind w:left="1152" w:hanging="443"/>
      </w:pPr>
      <w:rPr>
        <w:rFonts w:ascii="Arial Black" w:eastAsia="Arial Black" w:hAnsi="Arial Black" w:cs="Arial Black" w:hint="default"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28" w:hanging="419"/>
      </w:pPr>
      <w:rPr>
        <w:rFonts w:hint="default"/>
        <w:b/>
        <w:bCs/>
        <w:spacing w:val="-7"/>
        <w:w w:val="92"/>
        <w:lang w:val="pt-PT" w:eastAsia="pt-PT" w:bidi="pt-PT"/>
      </w:rPr>
    </w:lvl>
    <w:lvl w:ilvl="2">
      <w:numFmt w:val="bullet"/>
      <w:lvlText w:val="•"/>
      <w:lvlJc w:val="left"/>
      <w:pPr>
        <w:ind w:left="1240" w:hanging="4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1" w:hanging="4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2" w:hanging="4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3" w:hanging="4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84" w:hanging="4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5" w:hanging="4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6" w:hanging="419"/>
      </w:pPr>
      <w:rPr>
        <w:rFonts w:hint="default"/>
        <w:lang w:val="pt-PT" w:eastAsia="pt-PT" w:bidi="pt-PT"/>
      </w:rPr>
    </w:lvl>
  </w:abstractNum>
  <w:abstractNum w:abstractNumId="5" w15:restartNumberingAfterBreak="0">
    <w:nsid w:val="5E471395"/>
    <w:multiLevelType w:val="multilevel"/>
    <w:tmpl w:val="C2466FC6"/>
    <w:lvl w:ilvl="0">
      <w:start w:val="3"/>
      <w:numFmt w:val="decimal"/>
      <w:lvlText w:val="%1-"/>
      <w:lvlJc w:val="left"/>
      <w:pPr>
        <w:ind w:left="983" w:hanging="274"/>
      </w:pPr>
      <w:rPr>
        <w:rFonts w:ascii="Arial Black" w:eastAsia="Arial Black" w:hAnsi="Arial Black" w:cs="Arial Black" w:hint="default"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2" w:hanging="312"/>
      </w:pPr>
      <w:rPr>
        <w:rFonts w:ascii="Calibri" w:eastAsia="Calibri" w:hAnsi="Calibri" w:cs="Calibri" w:hint="default"/>
        <w:b/>
        <w:bCs/>
        <w:spacing w:val="-7"/>
        <w:w w:val="9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020" w:hanging="3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040" w:hanging="3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3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21" w:hanging="3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82" w:hanging="3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44" w:hanging="3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05" w:hanging="312"/>
      </w:pPr>
      <w:rPr>
        <w:rFonts w:hint="default"/>
        <w:lang w:val="pt-PT" w:eastAsia="pt-PT" w:bidi="pt-PT"/>
      </w:rPr>
    </w:lvl>
  </w:abstractNum>
  <w:abstractNum w:abstractNumId="6" w15:restartNumberingAfterBreak="0">
    <w:nsid w:val="7C215704"/>
    <w:multiLevelType w:val="hybridMultilevel"/>
    <w:tmpl w:val="E37A4ED6"/>
    <w:lvl w:ilvl="0" w:tplc="3C2824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660993">
    <w:abstractNumId w:val="0"/>
  </w:num>
  <w:num w:numId="2" w16cid:durableId="233592548">
    <w:abstractNumId w:val="5"/>
  </w:num>
  <w:num w:numId="3" w16cid:durableId="651566209">
    <w:abstractNumId w:val="6"/>
  </w:num>
  <w:num w:numId="4" w16cid:durableId="1014958822">
    <w:abstractNumId w:val="1"/>
  </w:num>
  <w:num w:numId="5" w16cid:durableId="209802241">
    <w:abstractNumId w:val="2"/>
  </w:num>
  <w:num w:numId="6" w16cid:durableId="771121819">
    <w:abstractNumId w:val="3"/>
  </w:num>
  <w:num w:numId="7" w16cid:durableId="652871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83"/>
    <w:rsid w:val="00022E7C"/>
    <w:rsid w:val="00045BC7"/>
    <w:rsid w:val="000737B2"/>
    <w:rsid w:val="00074C97"/>
    <w:rsid w:val="00086008"/>
    <w:rsid w:val="000A6B10"/>
    <w:rsid w:val="000C605A"/>
    <w:rsid w:val="000F2A6A"/>
    <w:rsid w:val="000F71E3"/>
    <w:rsid w:val="00104491"/>
    <w:rsid w:val="00112057"/>
    <w:rsid w:val="0012286B"/>
    <w:rsid w:val="00142A4E"/>
    <w:rsid w:val="00176767"/>
    <w:rsid w:val="00177852"/>
    <w:rsid w:val="00182305"/>
    <w:rsid w:val="001849FE"/>
    <w:rsid w:val="001A3FC5"/>
    <w:rsid w:val="001D4483"/>
    <w:rsid w:val="00200636"/>
    <w:rsid w:val="00202716"/>
    <w:rsid w:val="00244E83"/>
    <w:rsid w:val="00256C71"/>
    <w:rsid w:val="00264036"/>
    <w:rsid w:val="002B2334"/>
    <w:rsid w:val="002B679C"/>
    <w:rsid w:val="002C2147"/>
    <w:rsid w:val="0030158D"/>
    <w:rsid w:val="003264EB"/>
    <w:rsid w:val="003844D2"/>
    <w:rsid w:val="003B2D01"/>
    <w:rsid w:val="003D1E40"/>
    <w:rsid w:val="003D39A1"/>
    <w:rsid w:val="004061B5"/>
    <w:rsid w:val="00406F0F"/>
    <w:rsid w:val="00426D62"/>
    <w:rsid w:val="004335D7"/>
    <w:rsid w:val="00472DA5"/>
    <w:rsid w:val="00496314"/>
    <w:rsid w:val="004B45BF"/>
    <w:rsid w:val="004C23EE"/>
    <w:rsid w:val="004D16EB"/>
    <w:rsid w:val="004D7AC7"/>
    <w:rsid w:val="00521D06"/>
    <w:rsid w:val="00567F4E"/>
    <w:rsid w:val="00587DE2"/>
    <w:rsid w:val="005933CC"/>
    <w:rsid w:val="005A30AF"/>
    <w:rsid w:val="005A5140"/>
    <w:rsid w:val="005B5D96"/>
    <w:rsid w:val="005C118B"/>
    <w:rsid w:val="005F7DD4"/>
    <w:rsid w:val="00627563"/>
    <w:rsid w:val="00646235"/>
    <w:rsid w:val="00652B6A"/>
    <w:rsid w:val="00683118"/>
    <w:rsid w:val="00683F9C"/>
    <w:rsid w:val="00687909"/>
    <w:rsid w:val="006A0939"/>
    <w:rsid w:val="006B4BE6"/>
    <w:rsid w:val="006C07EF"/>
    <w:rsid w:val="006D50D2"/>
    <w:rsid w:val="006F357C"/>
    <w:rsid w:val="007018A7"/>
    <w:rsid w:val="007103CE"/>
    <w:rsid w:val="00714137"/>
    <w:rsid w:val="007379BF"/>
    <w:rsid w:val="007463D3"/>
    <w:rsid w:val="0075558C"/>
    <w:rsid w:val="00782F26"/>
    <w:rsid w:val="007B01CD"/>
    <w:rsid w:val="007D136D"/>
    <w:rsid w:val="007E1311"/>
    <w:rsid w:val="007E54FE"/>
    <w:rsid w:val="007E6BD8"/>
    <w:rsid w:val="00800A2A"/>
    <w:rsid w:val="00816986"/>
    <w:rsid w:val="00855E36"/>
    <w:rsid w:val="00856E48"/>
    <w:rsid w:val="0087647F"/>
    <w:rsid w:val="00880FFD"/>
    <w:rsid w:val="008B686D"/>
    <w:rsid w:val="00911FE8"/>
    <w:rsid w:val="0093084D"/>
    <w:rsid w:val="009620D3"/>
    <w:rsid w:val="00996DE0"/>
    <w:rsid w:val="009B709B"/>
    <w:rsid w:val="009D0F20"/>
    <w:rsid w:val="009E3F85"/>
    <w:rsid w:val="009F47D7"/>
    <w:rsid w:val="00A250EC"/>
    <w:rsid w:val="00A25C59"/>
    <w:rsid w:val="00A31C23"/>
    <w:rsid w:val="00A37F05"/>
    <w:rsid w:val="00A6022A"/>
    <w:rsid w:val="00A73FD1"/>
    <w:rsid w:val="00A76281"/>
    <w:rsid w:val="00A773EF"/>
    <w:rsid w:val="00A84231"/>
    <w:rsid w:val="00AB1CE1"/>
    <w:rsid w:val="00AD4454"/>
    <w:rsid w:val="00AD5DA4"/>
    <w:rsid w:val="00AE1CCD"/>
    <w:rsid w:val="00AE1D56"/>
    <w:rsid w:val="00AE78EE"/>
    <w:rsid w:val="00B11909"/>
    <w:rsid w:val="00B2223F"/>
    <w:rsid w:val="00B35C20"/>
    <w:rsid w:val="00B56394"/>
    <w:rsid w:val="00B65C10"/>
    <w:rsid w:val="00BB048B"/>
    <w:rsid w:val="00BB15E8"/>
    <w:rsid w:val="00BC4494"/>
    <w:rsid w:val="00BD51ED"/>
    <w:rsid w:val="00BE3357"/>
    <w:rsid w:val="00BF17D3"/>
    <w:rsid w:val="00C26F7F"/>
    <w:rsid w:val="00C64CCE"/>
    <w:rsid w:val="00C8511A"/>
    <w:rsid w:val="00C915B7"/>
    <w:rsid w:val="00CB1C3C"/>
    <w:rsid w:val="00CB4FC8"/>
    <w:rsid w:val="00CC6522"/>
    <w:rsid w:val="00CC78FE"/>
    <w:rsid w:val="00CD4A43"/>
    <w:rsid w:val="00CE26E6"/>
    <w:rsid w:val="00CE2DC4"/>
    <w:rsid w:val="00CF3535"/>
    <w:rsid w:val="00D109C8"/>
    <w:rsid w:val="00D56026"/>
    <w:rsid w:val="00DA131D"/>
    <w:rsid w:val="00DB5CE6"/>
    <w:rsid w:val="00E201B9"/>
    <w:rsid w:val="00E26021"/>
    <w:rsid w:val="00E50587"/>
    <w:rsid w:val="00E54E78"/>
    <w:rsid w:val="00E62B55"/>
    <w:rsid w:val="00E84638"/>
    <w:rsid w:val="00EB4CD2"/>
    <w:rsid w:val="00EF6AAB"/>
    <w:rsid w:val="00F162BC"/>
    <w:rsid w:val="00F357E5"/>
    <w:rsid w:val="00F52376"/>
    <w:rsid w:val="00F72060"/>
    <w:rsid w:val="00F81310"/>
    <w:rsid w:val="00FB2698"/>
    <w:rsid w:val="00FD28C1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352FB"/>
  <w15:chartTrackingRefBased/>
  <w15:docId w15:val="{271BD275-D68B-476F-AE0E-DF0CA749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23F"/>
  </w:style>
  <w:style w:type="paragraph" w:styleId="Ttulo1">
    <w:name w:val="heading 1"/>
    <w:basedOn w:val="Normal"/>
    <w:link w:val="Ttulo1Char"/>
    <w:uiPriority w:val="9"/>
    <w:qFormat/>
    <w:rsid w:val="00244E83"/>
    <w:pPr>
      <w:widowControl w:val="0"/>
      <w:autoSpaceDE w:val="0"/>
      <w:autoSpaceDN w:val="0"/>
      <w:spacing w:after="0" w:line="240" w:lineRule="auto"/>
      <w:ind w:left="980"/>
      <w:outlineLvl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E83"/>
  </w:style>
  <w:style w:type="paragraph" w:styleId="Rodap">
    <w:name w:val="footer"/>
    <w:basedOn w:val="Normal"/>
    <w:link w:val="RodapChar"/>
    <w:uiPriority w:val="99"/>
    <w:unhideWhenUsed/>
    <w:rsid w:val="00244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E83"/>
  </w:style>
  <w:style w:type="table" w:styleId="Tabelacomgrade">
    <w:name w:val="Table Grid"/>
    <w:basedOn w:val="Tabelanormal"/>
    <w:uiPriority w:val="39"/>
    <w:rsid w:val="0024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44E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244E83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4E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4E83"/>
    <w:rPr>
      <w:rFonts w:ascii="Calibri" w:eastAsia="Calibri" w:hAnsi="Calibri" w:cs="Calibr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244E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44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44E8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20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14B0-80F3-4252-9BA5-B73BD2FE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Carneiro</dc:creator>
  <cp:keywords/>
  <dc:description/>
  <cp:lastModifiedBy>Saulo Carneiro</cp:lastModifiedBy>
  <cp:revision>107</cp:revision>
  <cp:lastPrinted>2021-12-21T17:35:00Z</cp:lastPrinted>
  <dcterms:created xsi:type="dcterms:W3CDTF">2020-02-14T18:18:00Z</dcterms:created>
  <dcterms:modified xsi:type="dcterms:W3CDTF">2022-07-22T18:32:00Z</dcterms:modified>
</cp:coreProperties>
</file>